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5E" w:rsidRDefault="00996F5E" w:rsidP="001718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Afbeeldingen</w:t>
      </w:r>
    </w:p>
    <w:p w:rsidR="00996F5E" w:rsidRDefault="00996F5E" w:rsidP="00996F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08649B">
        <w:rPr>
          <w:sz w:val="20"/>
          <w:szCs w:val="24"/>
        </w:rPr>
        <w:t>[7]</w:t>
      </w:r>
      <w:r>
        <w:rPr>
          <w:sz w:val="24"/>
          <w:szCs w:val="24"/>
        </w:rPr>
        <w:tab/>
        <w:t xml:space="preserve">Je ziet een aantal afbeeldingen. Hieronder staan de meeste van de verhalen die wij van Ovidius gelezen </w:t>
      </w:r>
      <w:r>
        <w:rPr>
          <w:sz w:val="24"/>
          <w:szCs w:val="24"/>
        </w:rPr>
        <w:tab/>
        <w:t xml:space="preserve">hebben. Kies de juiste titel bij elk plaatje door de goede combinatie van letter en cijfer op je blaadje </w:t>
      </w:r>
      <w:r>
        <w:rPr>
          <w:sz w:val="24"/>
          <w:szCs w:val="24"/>
        </w:rPr>
        <w:tab/>
        <w:t xml:space="preserve">over te nemen. </w:t>
      </w:r>
    </w:p>
    <w:p w:rsidR="00996F5E" w:rsidRPr="007C3B6C" w:rsidRDefault="00996F5E" w:rsidP="00996F5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7C3B6C">
        <w:rPr>
          <w:color w:val="FF0000"/>
          <w:sz w:val="24"/>
          <w:szCs w:val="24"/>
          <w:lang w:val="en-US"/>
        </w:rPr>
        <w:t>1</w:t>
      </w:r>
      <w:r w:rsidRPr="007C3B6C">
        <w:rPr>
          <w:sz w:val="24"/>
          <w:szCs w:val="24"/>
          <w:lang w:val="en-US"/>
        </w:rPr>
        <w:tab/>
        <w:t>A</w:t>
      </w:r>
      <w:r w:rsidRPr="007C3B6C">
        <w:rPr>
          <w:sz w:val="24"/>
          <w:szCs w:val="24"/>
          <w:lang w:val="en-US"/>
        </w:rPr>
        <w:tab/>
      </w:r>
      <w:proofErr w:type="spellStart"/>
      <w:r w:rsidRPr="007C3B6C">
        <w:rPr>
          <w:sz w:val="24"/>
          <w:szCs w:val="24"/>
          <w:lang w:val="en-US"/>
        </w:rPr>
        <w:t>Phaëthon</w:t>
      </w:r>
      <w:proofErr w:type="spellEnd"/>
    </w:p>
    <w:p w:rsidR="00996F5E" w:rsidRPr="007C3B6C" w:rsidRDefault="00996F5E" w:rsidP="00996F5E">
      <w:pPr>
        <w:spacing w:after="0" w:line="240" w:lineRule="auto"/>
        <w:rPr>
          <w:sz w:val="24"/>
          <w:szCs w:val="24"/>
          <w:lang w:val="en-US"/>
        </w:rPr>
      </w:pPr>
      <w:r w:rsidRPr="007C3B6C">
        <w:rPr>
          <w:sz w:val="24"/>
          <w:szCs w:val="24"/>
          <w:lang w:val="en-US"/>
        </w:rPr>
        <w:tab/>
      </w:r>
      <w:r w:rsidRPr="007C3B6C">
        <w:rPr>
          <w:color w:val="FF0000"/>
          <w:sz w:val="24"/>
          <w:szCs w:val="24"/>
          <w:lang w:val="en-US"/>
        </w:rPr>
        <w:t>4</w:t>
      </w:r>
      <w:r w:rsidRPr="007C3B6C">
        <w:rPr>
          <w:sz w:val="24"/>
          <w:szCs w:val="24"/>
          <w:lang w:val="en-US"/>
        </w:rPr>
        <w:tab/>
        <w:t>B</w:t>
      </w:r>
      <w:r w:rsidRPr="007C3B6C">
        <w:rPr>
          <w:sz w:val="24"/>
          <w:szCs w:val="24"/>
          <w:lang w:val="en-US"/>
        </w:rPr>
        <w:tab/>
      </w:r>
      <w:proofErr w:type="spellStart"/>
      <w:r w:rsidRPr="007C3B6C">
        <w:rPr>
          <w:sz w:val="24"/>
          <w:szCs w:val="24"/>
          <w:lang w:val="en-US"/>
        </w:rPr>
        <w:t>Picus</w:t>
      </w:r>
      <w:proofErr w:type="spellEnd"/>
      <w:r w:rsidRPr="007C3B6C">
        <w:rPr>
          <w:sz w:val="24"/>
          <w:szCs w:val="24"/>
          <w:lang w:val="en-US"/>
        </w:rPr>
        <w:t xml:space="preserve">, </w:t>
      </w:r>
      <w:proofErr w:type="spellStart"/>
      <w:r w:rsidRPr="007C3B6C">
        <w:rPr>
          <w:sz w:val="24"/>
          <w:szCs w:val="24"/>
          <w:lang w:val="en-US"/>
        </w:rPr>
        <w:t>Canens</w:t>
      </w:r>
      <w:proofErr w:type="spellEnd"/>
      <w:r w:rsidRPr="007C3B6C">
        <w:rPr>
          <w:sz w:val="24"/>
          <w:szCs w:val="24"/>
          <w:lang w:val="en-US"/>
        </w:rPr>
        <w:t xml:space="preserve"> en Circe</w:t>
      </w:r>
    </w:p>
    <w:p w:rsidR="00996F5E" w:rsidRPr="007C3B6C" w:rsidRDefault="00996F5E" w:rsidP="00996F5E">
      <w:pPr>
        <w:spacing w:after="0" w:line="240" w:lineRule="auto"/>
        <w:rPr>
          <w:sz w:val="24"/>
          <w:szCs w:val="24"/>
          <w:lang w:val="en-US"/>
        </w:rPr>
      </w:pPr>
      <w:r w:rsidRPr="007C3B6C">
        <w:rPr>
          <w:sz w:val="24"/>
          <w:szCs w:val="24"/>
          <w:lang w:val="en-US"/>
        </w:rPr>
        <w:tab/>
      </w:r>
      <w:r w:rsidRPr="007C3B6C">
        <w:rPr>
          <w:color w:val="FF0000"/>
          <w:sz w:val="24"/>
          <w:szCs w:val="24"/>
          <w:lang w:val="en-US"/>
        </w:rPr>
        <w:t>3</w:t>
      </w:r>
      <w:r w:rsidRPr="007C3B6C">
        <w:rPr>
          <w:sz w:val="24"/>
          <w:szCs w:val="24"/>
          <w:lang w:val="en-US"/>
        </w:rPr>
        <w:tab/>
        <w:t>C</w:t>
      </w:r>
      <w:r w:rsidRPr="007C3B6C">
        <w:rPr>
          <w:sz w:val="24"/>
          <w:szCs w:val="24"/>
          <w:lang w:val="en-US"/>
        </w:rPr>
        <w:tab/>
      </w:r>
      <w:proofErr w:type="spellStart"/>
      <w:r w:rsidRPr="007C3B6C">
        <w:rPr>
          <w:sz w:val="24"/>
          <w:szCs w:val="24"/>
          <w:lang w:val="en-US"/>
        </w:rPr>
        <w:t>Callisto</w:t>
      </w:r>
      <w:proofErr w:type="spellEnd"/>
    </w:p>
    <w:p w:rsidR="00996F5E" w:rsidRPr="007C3B6C" w:rsidRDefault="00996F5E" w:rsidP="00996F5E">
      <w:pPr>
        <w:spacing w:after="0" w:line="240" w:lineRule="auto"/>
        <w:rPr>
          <w:sz w:val="24"/>
          <w:szCs w:val="24"/>
          <w:lang w:val="en-US"/>
        </w:rPr>
      </w:pPr>
      <w:r w:rsidRPr="007C3B6C">
        <w:rPr>
          <w:sz w:val="24"/>
          <w:szCs w:val="24"/>
          <w:lang w:val="en-US"/>
        </w:rPr>
        <w:tab/>
      </w:r>
      <w:r w:rsidRPr="007C3B6C">
        <w:rPr>
          <w:color w:val="FF0000"/>
          <w:sz w:val="24"/>
          <w:szCs w:val="24"/>
          <w:lang w:val="en-US"/>
        </w:rPr>
        <w:t>2</w:t>
      </w:r>
      <w:r w:rsidRPr="007C3B6C">
        <w:rPr>
          <w:sz w:val="24"/>
          <w:szCs w:val="24"/>
          <w:lang w:val="en-US"/>
        </w:rPr>
        <w:tab/>
        <w:t>D</w:t>
      </w:r>
      <w:r w:rsidRPr="007C3B6C">
        <w:rPr>
          <w:sz w:val="24"/>
          <w:szCs w:val="24"/>
          <w:lang w:val="en-US"/>
        </w:rPr>
        <w:tab/>
        <w:t>Narcissus</w:t>
      </w:r>
    </w:p>
    <w:p w:rsidR="00996F5E" w:rsidRPr="007C3B6C" w:rsidRDefault="00996F5E" w:rsidP="00996F5E">
      <w:pPr>
        <w:spacing w:after="0" w:line="240" w:lineRule="auto"/>
        <w:rPr>
          <w:sz w:val="24"/>
          <w:szCs w:val="24"/>
          <w:lang w:val="en-US"/>
        </w:rPr>
      </w:pPr>
      <w:r w:rsidRPr="007C3B6C">
        <w:rPr>
          <w:sz w:val="24"/>
          <w:szCs w:val="24"/>
          <w:lang w:val="en-US"/>
        </w:rPr>
        <w:tab/>
      </w:r>
      <w:r w:rsidRPr="007C3B6C">
        <w:rPr>
          <w:color w:val="FF0000"/>
          <w:sz w:val="24"/>
          <w:szCs w:val="24"/>
          <w:lang w:val="en-US"/>
        </w:rPr>
        <w:t>6</w:t>
      </w:r>
      <w:r w:rsidRPr="007C3B6C">
        <w:rPr>
          <w:sz w:val="24"/>
          <w:szCs w:val="24"/>
          <w:lang w:val="en-US"/>
        </w:rPr>
        <w:tab/>
        <w:t>E</w:t>
      </w:r>
      <w:r w:rsidRPr="007C3B6C">
        <w:rPr>
          <w:sz w:val="24"/>
          <w:szCs w:val="24"/>
          <w:lang w:val="en-US"/>
        </w:rPr>
        <w:tab/>
        <w:t>Venus en Adonis</w:t>
      </w:r>
    </w:p>
    <w:p w:rsidR="00996F5E" w:rsidRPr="007C3B6C" w:rsidRDefault="00996F5E" w:rsidP="00996F5E">
      <w:pPr>
        <w:spacing w:after="0" w:line="240" w:lineRule="auto"/>
        <w:rPr>
          <w:sz w:val="24"/>
          <w:szCs w:val="24"/>
          <w:lang w:val="en-US"/>
        </w:rPr>
      </w:pPr>
      <w:r w:rsidRPr="007C3B6C">
        <w:rPr>
          <w:sz w:val="24"/>
          <w:szCs w:val="24"/>
          <w:lang w:val="en-US"/>
        </w:rPr>
        <w:tab/>
      </w:r>
      <w:r w:rsidRPr="007C3B6C">
        <w:rPr>
          <w:color w:val="FF0000"/>
          <w:sz w:val="24"/>
          <w:szCs w:val="24"/>
          <w:lang w:val="en-US"/>
        </w:rPr>
        <w:t>7</w:t>
      </w:r>
      <w:r w:rsidRPr="007C3B6C">
        <w:rPr>
          <w:sz w:val="24"/>
          <w:szCs w:val="24"/>
          <w:lang w:val="en-US"/>
        </w:rPr>
        <w:tab/>
        <w:t>F</w:t>
      </w:r>
      <w:r w:rsidRPr="007C3B6C">
        <w:rPr>
          <w:sz w:val="24"/>
          <w:szCs w:val="24"/>
          <w:lang w:val="en-US"/>
        </w:rPr>
        <w:tab/>
        <w:t xml:space="preserve">Apollo en </w:t>
      </w:r>
      <w:proofErr w:type="spellStart"/>
      <w:r w:rsidRPr="007C3B6C">
        <w:rPr>
          <w:sz w:val="24"/>
          <w:szCs w:val="24"/>
          <w:lang w:val="en-US"/>
        </w:rPr>
        <w:t>Hyacinthus</w:t>
      </w:r>
      <w:proofErr w:type="spellEnd"/>
    </w:p>
    <w:p w:rsidR="00996F5E" w:rsidRDefault="00996F5E" w:rsidP="00996F5E">
      <w:pPr>
        <w:spacing w:after="0" w:line="240" w:lineRule="auto"/>
        <w:rPr>
          <w:sz w:val="24"/>
          <w:szCs w:val="24"/>
        </w:rPr>
      </w:pPr>
      <w:r w:rsidRPr="007C3B6C">
        <w:rPr>
          <w:sz w:val="24"/>
          <w:szCs w:val="24"/>
          <w:lang w:val="en-US"/>
        </w:rPr>
        <w:tab/>
      </w:r>
      <w:r w:rsidRPr="009A522B">
        <w:rPr>
          <w:color w:val="FF0000"/>
          <w:sz w:val="24"/>
          <w:szCs w:val="24"/>
        </w:rPr>
        <w:t>5</w:t>
      </w:r>
      <w:r>
        <w:rPr>
          <w:sz w:val="24"/>
          <w:szCs w:val="24"/>
        </w:rPr>
        <w:tab/>
        <w:t>G</w:t>
      </w:r>
      <w:r>
        <w:rPr>
          <w:sz w:val="24"/>
          <w:szCs w:val="24"/>
        </w:rPr>
        <w:tab/>
        <w:t xml:space="preserve">Atalanta en </w:t>
      </w:r>
      <w:proofErr w:type="spellStart"/>
      <w:r>
        <w:rPr>
          <w:sz w:val="24"/>
          <w:szCs w:val="24"/>
        </w:rPr>
        <w:t>Hippomenes</w:t>
      </w:r>
      <w:proofErr w:type="spellEnd"/>
    </w:p>
    <w:p w:rsidR="00996F5E" w:rsidRDefault="00996F5E" w:rsidP="00171833">
      <w:pPr>
        <w:spacing w:after="0" w:line="240" w:lineRule="auto"/>
        <w:rPr>
          <w:b/>
          <w:sz w:val="24"/>
          <w:szCs w:val="24"/>
          <w:u w:val="single"/>
        </w:rPr>
      </w:pPr>
    </w:p>
    <w:p w:rsidR="00996F5E" w:rsidRDefault="00996F5E" w:rsidP="00171833">
      <w:pPr>
        <w:spacing w:after="0" w:line="240" w:lineRule="auto"/>
        <w:rPr>
          <w:b/>
          <w:sz w:val="24"/>
          <w:szCs w:val="24"/>
          <w:u w:val="single"/>
        </w:rPr>
      </w:pPr>
    </w:p>
    <w:p w:rsidR="00285D5F" w:rsidRPr="004A3716" w:rsidRDefault="00285D5F" w:rsidP="00171833">
      <w:pPr>
        <w:spacing w:after="0" w:line="240" w:lineRule="auto"/>
        <w:rPr>
          <w:b/>
          <w:sz w:val="24"/>
          <w:szCs w:val="24"/>
        </w:rPr>
      </w:pPr>
      <w:r w:rsidRPr="004A3716">
        <w:rPr>
          <w:b/>
          <w:sz w:val="24"/>
          <w:szCs w:val="24"/>
          <w:u w:val="single"/>
        </w:rPr>
        <w:t>Achtergronden</w:t>
      </w:r>
    </w:p>
    <w:p w:rsidR="00B80BCF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A3B2E">
        <w:rPr>
          <w:sz w:val="24"/>
          <w:szCs w:val="24"/>
        </w:rPr>
        <w:t xml:space="preserve"> </w:t>
      </w:r>
      <w:r w:rsidR="005A3B2E" w:rsidRPr="008332C5">
        <w:rPr>
          <w:sz w:val="20"/>
          <w:szCs w:val="24"/>
        </w:rPr>
        <w:t>[1]</w:t>
      </w:r>
      <w:r w:rsidR="00DB7D3B">
        <w:rPr>
          <w:sz w:val="24"/>
          <w:szCs w:val="24"/>
        </w:rPr>
        <w:tab/>
        <w:t xml:space="preserve">Wat wordt verstaan onder Pax </w:t>
      </w:r>
      <w:proofErr w:type="spellStart"/>
      <w:r w:rsidR="00DB7D3B">
        <w:rPr>
          <w:sz w:val="24"/>
          <w:szCs w:val="24"/>
        </w:rPr>
        <w:t>Augusta</w:t>
      </w:r>
      <w:proofErr w:type="spellEnd"/>
      <w:r w:rsidR="00DB7D3B">
        <w:rPr>
          <w:sz w:val="24"/>
          <w:szCs w:val="24"/>
        </w:rPr>
        <w:t>? Kies het beste antwoord:</w:t>
      </w:r>
    </w:p>
    <w:p w:rsidR="00DB7D3B" w:rsidRDefault="00DB7D3B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A. de vrede die Augustus stichtte in het gehele rijk</w:t>
      </w:r>
    </w:p>
    <w:p w:rsidR="00DB7D3B" w:rsidRDefault="00DB7D3B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71833">
        <w:rPr>
          <w:sz w:val="24"/>
          <w:szCs w:val="24"/>
          <w:highlight w:val="green"/>
        </w:rPr>
        <w:t>B.</w:t>
      </w:r>
      <w:r>
        <w:rPr>
          <w:sz w:val="24"/>
          <w:szCs w:val="24"/>
        </w:rPr>
        <w:t xml:space="preserve"> vrede in het rijk maar ook een herstelprogramma van normen en waarden en een bouwprogramma</w:t>
      </w:r>
    </w:p>
    <w:p w:rsidR="00DB7D3B" w:rsidRDefault="00DB7D3B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 het herstelprogramma van normen en waarden dat na de burgeroorlog noodzakelijk was</w:t>
      </w:r>
    </w:p>
    <w:p w:rsidR="00DB7D3B" w:rsidRDefault="00DB7D3B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het bouwen van tempels vanwege de door Augustus na de burgeroorlogen gestichte vrede</w:t>
      </w:r>
    </w:p>
    <w:p w:rsidR="00DB7D3B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A3B2E">
        <w:rPr>
          <w:sz w:val="24"/>
          <w:szCs w:val="24"/>
        </w:rPr>
        <w:t xml:space="preserve"> </w:t>
      </w:r>
      <w:r w:rsidR="005A3B2E" w:rsidRPr="0008649B">
        <w:rPr>
          <w:sz w:val="20"/>
          <w:szCs w:val="24"/>
        </w:rPr>
        <w:t>[1]</w:t>
      </w:r>
      <w:r w:rsidR="00DB7D3B">
        <w:rPr>
          <w:sz w:val="24"/>
          <w:szCs w:val="24"/>
        </w:rPr>
        <w:tab/>
        <w:t>Auteurs in dienst van Augustus: wat is waar? Kies het beste antwoord:</w:t>
      </w:r>
    </w:p>
    <w:p w:rsidR="00DB7D3B" w:rsidRDefault="00DB7D3B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de dichters Vergilius, Horatius en Livius benadrukten Augustus' </w:t>
      </w:r>
      <w:proofErr w:type="spellStart"/>
      <w:r>
        <w:rPr>
          <w:sz w:val="24"/>
          <w:szCs w:val="24"/>
        </w:rPr>
        <w:t>virtus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</w:t>
      </w:r>
    </w:p>
    <w:p w:rsidR="00DB7D3B" w:rsidRDefault="00DB7D3B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71833">
        <w:rPr>
          <w:sz w:val="24"/>
          <w:szCs w:val="24"/>
          <w:highlight w:val="green"/>
        </w:rPr>
        <w:t>B.</w:t>
      </w:r>
      <w:r>
        <w:rPr>
          <w:sz w:val="24"/>
          <w:szCs w:val="24"/>
        </w:rPr>
        <w:t xml:space="preserve"> de schrijvers </w:t>
      </w:r>
      <w:r w:rsidR="00C33453">
        <w:rPr>
          <w:sz w:val="24"/>
          <w:szCs w:val="24"/>
        </w:rPr>
        <w:t>Livius, Vergilius en Horatius maakten propaganda voor Augustus' politiek</w:t>
      </w:r>
    </w:p>
    <w:p w:rsidR="00C33453" w:rsidRDefault="00C3345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Ovidius bedankte net als Horatius, Livius en Vergilius de keizer voor het beëindigen van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burgeroorlogen</w:t>
      </w:r>
    </w:p>
    <w:p w:rsidR="00C33453" w:rsidRDefault="00C3345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Augustus verplichtte Livius, Vergilius en Horatius pro-Rome te schrijven, Ovidius deed dat zelf al</w:t>
      </w:r>
    </w:p>
    <w:p w:rsidR="00CB7E71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A3B2E">
        <w:rPr>
          <w:sz w:val="24"/>
          <w:szCs w:val="24"/>
        </w:rPr>
        <w:t xml:space="preserve"> </w:t>
      </w:r>
      <w:r w:rsidR="005A3B2E" w:rsidRPr="0008649B">
        <w:rPr>
          <w:sz w:val="20"/>
          <w:szCs w:val="24"/>
        </w:rPr>
        <w:t>[1]</w:t>
      </w:r>
      <w:r w:rsidR="00CB7E71">
        <w:rPr>
          <w:sz w:val="24"/>
          <w:szCs w:val="24"/>
        </w:rPr>
        <w:tab/>
        <w:t>Welke uitspraak over</w:t>
      </w:r>
      <w:r w:rsidR="00B46457">
        <w:rPr>
          <w:sz w:val="24"/>
          <w:szCs w:val="24"/>
        </w:rPr>
        <w:t xml:space="preserve"> de kenmerken van</w:t>
      </w:r>
      <w:r w:rsidR="00CB7E71">
        <w:rPr>
          <w:sz w:val="24"/>
          <w:szCs w:val="24"/>
        </w:rPr>
        <w:t xml:space="preserve"> </w:t>
      </w:r>
      <w:r w:rsidR="00B46457">
        <w:rPr>
          <w:sz w:val="24"/>
          <w:szCs w:val="24"/>
        </w:rPr>
        <w:t>het epos van Ovidius is</w:t>
      </w:r>
      <w:r w:rsidR="00CB7E71">
        <w:rPr>
          <w:sz w:val="24"/>
          <w:szCs w:val="24"/>
        </w:rPr>
        <w:t xml:space="preserve"> NIET waar? Kies het juiste antwoord:</w:t>
      </w:r>
    </w:p>
    <w:p w:rsidR="00CB7E71" w:rsidRDefault="00CB7E71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171833">
        <w:rPr>
          <w:sz w:val="24"/>
          <w:szCs w:val="24"/>
          <w:highlight w:val="green"/>
        </w:rPr>
        <w:t>A.</w:t>
      </w:r>
      <w:r>
        <w:rPr>
          <w:sz w:val="24"/>
          <w:szCs w:val="24"/>
        </w:rPr>
        <w:t xml:space="preserve"> voor minder plechtstatig taalgebruik worden nooit dactyli gebruik</w:t>
      </w:r>
      <w:r w:rsidR="00B46457">
        <w:rPr>
          <w:sz w:val="24"/>
          <w:szCs w:val="24"/>
        </w:rPr>
        <w:t>t</w:t>
      </w:r>
    </w:p>
    <w:p w:rsidR="00CB7E71" w:rsidRDefault="00CB7E71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B. de goden proberen in veel gevallen het fatum te beïnvloeden</w:t>
      </w:r>
    </w:p>
    <w:p w:rsidR="00CB7E71" w:rsidRDefault="00CB7E71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="00B46457">
        <w:rPr>
          <w:sz w:val="24"/>
          <w:szCs w:val="24"/>
        </w:rPr>
        <w:t>in het epos van Ovidius is sprake van helden en "</w:t>
      </w:r>
      <w:proofErr w:type="spellStart"/>
      <w:r w:rsidR="00B46457">
        <w:rPr>
          <w:sz w:val="24"/>
          <w:szCs w:val="24"/>
        </w:rPr>
        <w:t>anti-helden</w:t>
      </w:r>
      <w:proofErr w:type="spellEnd"/>
      <w:r w:rsidR="00B46457">
        <w:rPr>
          <w:sz w:val="24"/>
          <w:szCs w:val="24"/>
        </w:rPr>
        <w:t>"</w:t>
      </w:r>
    </w:p>
    <w:p w:rsidR="00B46457" w:rsidRDefault="00B46457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D. er zijn duidelijke thema's in zijn epos te vinden</w:t>
      </w:r>
    </w:p>
    <w:p w:rsidR="00D465B7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A3B2E">
        <w:rPr>
          <w:sz w:val="24"/>
          <w:szCs w:val="24"/>
        </w:rPr>
        <w:t xml:space="preserve"> </w:t>
      </w:r>
      <w:r w:rsidR="005A3B2E" w:rsidRPr="0008649B">
        <w:rPr>
          <w:sz w:val="20"/>
          <w:szCs w:val="24"/>
        </w:rPr>
        <w:t>[1]</w:t>
      </w:r>
      <w:r w:rsidR="00D465B7">
        <w:rPr>
          <w:sz w:val="24"/>
          <w:szCs w:val="24"/>
        </w:rPr>
        <w:tab/>
        <w:t xml:space="preserve">Hoe weten we dat Ovidius het eerste boek van de </w:t>
      </w:r>
      <w:proofErr w:type="spellStart"/>
      <w:r w:rsidR="00D465B7">
        <w:rPr>
          <w:sz w:val="24"/>
          <w:szCs w:val="24"/>
        </w:rPr>
        <w:t>Fasti</w:t>
      </w:r>
      <w:proofErr w:type="spellEnd"/>
      <w:r w:rsidR="00D465B7">
        <w:rPr>
          <w:sz w:val="24"/>
          <w:szCs w:val="24"/>
        </w:rPr>
        <w:t xml:space="preserve"> nog heeft herzien? Noem twee redenen.</w:t>
      </w:r>
      <w:r w:rsidR="00B30210" w:rsidRPr="00B30210">
        <w:rPr>
          <w:color w:val="FF0000"/>
          <w:sz w:val="18"/>
          <w:szCs w:val="18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 xml:space="preserve"> hij </w:t>
      </w:r>
      <w:r w:rsidR="0090589A">
        <w:rPr>
          <w:color w:val="FF0000"/>
          <w:sz w:val="18"/>
          <w:szCs w:val="18"/>
        </w:rPr>
        <w:tab/>
      </w:r>
      <w:r w:rsidR="00B30210">
        <w:rPr>
          <w:color w:val="FF0000"/>
          <w:sz w:val="18"/>
          <w:szCs w:val="18"/>
        </w:rPr>
        <w:t xml:space="preserve">heeft de </w:t>
      </w:r>
      <w:proofErr w:type="spellStart"/>
      <w:r w:rsidR="00B30210">
        <w:rPr>
          <w:color w:val="FF0000"/>
          <w:sz w:val="18"/>
          <w:szCs w:val="18"/>
        </w:rPr>
        <w:t>adressaat</w:t>
      </w:r>
      <w:proofErr w:type="spellEnd"/>
      <w:r w:rsidR="00B30210">
        <w:rPr>
          <w:color w:val="FF0000"/>
          <w:sz w:val="18"/>
          <w:szCs w:val="18"/>
        </w:rPr>
        <w:t xml:space="preserve"> van Augustus veranderd in </w:t>
      </w:r>
      <w:proofErr w:type="spellStart"/>
      <w:r w:rsidR="00B30210">
        <w:rPr>
          <w:color w:val="FF0000"/>
          <w:sz w:val="18"/>
          <w:szCs w:val="18"/>
        </w:rPr>
        <w:t>Germanicus</w:t>
      </w:r>
      <w:proofErr w:type="spellEnd"/>
      <w:r w:rsidR="00B30210">
        <w:rPr>
          <w:color w:val="FF0000"/>
          <w:sz w:val="18"/>
          <w:szCs w:val="18"/>
        </w:rPr>
        <w:t>; er komen gebeurtenissen in voor van na 17 na Christus</w:t>
      </w:r>
    </w:p>
    <w:p w:rsidR="00B80BCF" w:rsidRDefault="00B80BCF" w:rsidP="00171833">
      <w:pPr>
        <w:spacing w:after="0" w:line="240" w:lineRule="auto"/>
        <w:rPr>
          <w:sz w:val="24"/>
          <w:szCs w:val="24"/>
        </w:rPr>
      </w:pPr>
    </w:p>
    <w:p w:rsidR="00D465B7" w:rsidRPr="00D465B7" w:rsidRDefault="00D465B7" w:rsidP="00171833">
      <w:pPr>
        <w:spacing w:after="0" w:line="240" w:lineRule="auto"/>
        <w:rPr>
          <w:b/>
          <w:sz w:val="24"/>
          <w:szCs w:val="24"/>
        </w:rPr>
      </w:pPr>
      <w:r w:rsidRPr="00D465B7">
        <w:rPr>
          <w:b/>
          <w:sz w:val="24"/>
          <w:szCs w:val="24"/>
        </w:rPr>
        <w:t>Tekst 1 (Met. I, 1-4)</w:t>
      </w:r>
    </w:p>
    <w:p w:rsidR="00D465B7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285D5F">
        <w:rPr>
          <w:sz w:val="24"/>
          <w:szCs w:val="24"/>
        </w:rPr>
        <w:tab/>
      </w:r>
      <w:r w:rsidR="00D465B7">
        <w:rPr>
          <w:sz w:val="24"/>
          <w:szCs w:val="24"/>
        </w:rPr>
        <w:t xml:space="preserve">Mw. </w:t>
      </w:r>
      <w:proofErr w:type="spellStart"/>
      <w:r w:rsidR="00D465B7">
        <w:rPr>
          <w:sz w:val="24"/>
          <w:szCs w:val="24"/>
        </w:rPr>
        <w:t>D'Hane</w:t>
      </w:r>
      <w:proofErr w:type="spellEnd"/>
      <w:r w:rsidR="00D465B7">
        <w:rPr>
          <w:sz w:val="24"/>
          <w:szCs w:val="24"/>
        </w:rPr>
        <w:t>-Scheltema vertaalt deze passage als volgt:</w:t>
      </w:r>
    </w:p>
    <w:p w:rsidR="00D465B7" w:rsidRPr="00D465B7" w:rsidRDefault="00D465B7" w:rsidP="0017183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D465B7">
        <w:rPr>
          <w:i/>
          <w:sz w:val="24"/>
          <w:szCs w:val="24"/>
        </w:rPr>
        <w:t>Ik wil gaan spreken van gedaanten die in nieuwe werden</w:t>
      </w:r>
    </w:p>
    <w:p w:rsidR="00D465B7" w:rsidRPr="00D465B7" w:rsidRDefault="00D465B7" w:rsidP="00171833">
      <w:pPr>
        <w:spacing w:after="0" w:line="240" w:lineRule="auto"/>
        <w:rPr>
          <w:i/>
          <w:sz w:val="24"/>
          <w:szCs w:val="24"/>
        </w:rPr>
      </w:pPr>
      <w:r w:rsidRPr="00D465B7">
        <w:rPr>
          <w:i/>
          <w:sz w:val="24"/>
          <w:szCs w:val="24"/>
        </w:rPr>
        <w:tab/>
        <w:t>veranderd. Goden, leen mijn werk uw adem, want ook u</w:t>
      </w:r>
    </w:p>
    <w:p w:rsidR="00D465B7" w:rsidRPr="00D465B7" w:rsidRDefault="00D465B7" w:rsidP="00171833">
      <w:pPr>
        <w:spacing w:after="0" w:line="240" w:lineRule="auto"/>
        <w:rPr>
          <w:i/>
          <w:sz w:val="24"/>
          <w:szCs w:val="24"/>
        </w:rPr>
      </w:pPr>
      <w:r w:rsidRPr="00D465B7">
        <w:rPr>
          <w:i/>
          <w:sz w:val="24"/>
          <w:szCs w:val="24"/>
        </w:rPr>
        <w:tab/>
        <w:t>deed mee aan die veranderingen. Leidt ononderbroken</w:t>
      </w:r>
    </w:p>
    <w:p w:rsidR="00D465B7" w:rsidRPr="00D465B7" w:rsidRDefault="00D465B7" w:rsidP="00171833">
      <w:pPr>
        <w:spacing w:after="0" w:line="240" w:lineRule="auto"/>
        <w:rPr>
          <w:i/>
          <w:sz w:val="24"/>
          <w:szCs w:val="24"/>
        </w:rPr>
      </w:pPr>
      <w:r w:rsidRPr="00D465B7">
        <w:rPr>
          <w:i/>
          <w:sz w:val="24"/>
          <w:szCs w:val="24"/>
        </w:rPr>
        <w:tab/>
        <w:t xml:space="preserve">vanaf het eerste </w:t>
      </w:r>
      <w:proofErr w:type="spellStart"/>
      <w:r w:rsidRPr="00D465B7">
        <w:rPr>
          <w:i/>
          <w:sz w:val="24"/>
          <w:szCs w:val="24"/>
        </w:rPr>
        <w:t>werelduur</w:t>
      </w:r>
      <w:proofErr w:type="spellEnd"/>
      <w:r w:rsidRPr="00D465B7">
        <w:rPr>
          <w:i/>
          <w:sz w:val="24"/>
          <w:szCs w:val="24"/>
        </w:rPr>
        <w:t xml:space="preserve"> mijn lied tot aan mijn tijd.</w:t>
      </w:r>
    </w:p>
    <w:p w:rsidR="00D465B7" w:rsidRDefault="00A65DF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a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>Citeer het Latijnse woord dat vertaald is met "</w:t>
      </w:r>
      <w:r w:rsidRPr="00A65DF3">
        <w:rPr>
          <w:i/>
          <w:sz w:val="24"/>
          <w:szCs w:val="24"/>
        </w:rPr>
        <w:t>leen uw adem</w:t>
      </w:r>
      <w:r>
        <w:rPr>
          <w:sz w:val="24"/>
          <w:szCs w:val="24"/>
        </w:rPr>
        <w:t>".</w:t>
      </w:r>
      <w:r w:rsidR="00171833">
        <w:rPr>
          <w:sz w:val="24"/>
          <w:szCs w:val="24"/>
        </w:rPr>
        <w:t xml:space="preserve"> </w:t>
      </w:r>
      <w:r w:rsidR="00171833" w:rsidRPr="00171833">
        <w:rPr>
          <w:color w:val="FF0000"/>
          <w:sz w:val="18"/>
          <w:szCs w:val="18"/>
        </w:rPr>
        <w:sym w:font="Wingdings" w:char="F0E8"/>
      </w:r>
      <w:proofErr w:type="spellStart"/>
      <w:r w:rsidR="00171833" w:rsidRPr="00171833">
        <w:rPr>
          <w:color w:val="FF0000"/>
          <w:sz w:val="18"/>
          <w:szCs w:val="18"/>
        </w:rPr>
        <w:t>aspirate</w:t>
      </w:r>
      <w:proofErr w:type="spellEnd"/>
    </w:p>
    <w:p w:rsidR="00A65DF3" w:rsidRDefault="00A65DF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b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>Leg uit dat de vertaling "</w:t>
      </w:r>
      <w:r w:rsidRPr="00A65DF3">
        <w:rPr>
          <w:i/>
          <w:sz w:val="24"/>
          <w:szCs w:val="24"/>
        </w:rPr>
        <w:t>ook u deed mee</w:t>
      </w:r>
      <w:r>
        <w:rPr>
          <w:sz w:val="24"/>
          <w:szCs w:val="24"/>
        </w:rPr>
        <w:t>" eigenlijk inhoudelijk onjuist is.</w:t>
      </w:r>
      <w:r w:rsidR="00171833">
        <w:rPr>
          <w:sz w:val="24"/>
          <w:szCs w:val="24"/>
        </w:rPr>
        <w:t xml:space="preserve"> </w:t>
      </w:r>
      <w:r w:rsidR="00171833" w:rsidRPr="00171833">
        <w:rPr>
          <w:color w:val="FF0000"/>
          <w:sz w:val="18"/>
          <w:szCs w:val="18"/>
        </w:rPr>
        <w:sym w:font="Wingdings" w:char="F0E8"/>
      </w:r>
      <w:r w:rsidR="00171833">
        <w:rPr>
          <w:color w:val="FF0000"/>
          <w:sz w:val="18"/>
          <w:szCs w:val="18"/>
        </w:rPr>
        <w:t xml:space="preserve">"ook" hoort niet bij u, maar bij de </w:t>
      </w:r>
      <w:r w:rsidR="0090589A">
        <w:rPr>
          <w:color w:val="FF0000"/>
          <w:sz w:val="18"/>
          <w:szCs w:val="18"/>
        </w:rPr>
        <w:tab/>
      </w:r>
      <w:r w:rsidR="00171833">
        <w:rPr>
          <w:color w:val="FF0000"/>
          <w:sz w:val="18"/>
          <w:szCs w:val="18"/>
        </w:rPr>
        <w:t xml:space="preserve">veranderingen </w:t>
      </w:r>
    </w:p>
    <w:p w:rsidR="00A65DF3" w:rsidRDefault="00A65DF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>Met welk doel roept Ovidius de goden aan?</w:t>
      </w:r>
      <w:r w:rsidR="00B30210" w:rsidRPr="00B30210">
        <w:rPr>
          <w:color w:val="FF0000"/>
          <w:sz w:val="18"/>
          <w:szCs w:val="18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 xml:space="preserve"> ze moeten hem inspireren, helpen bij zijn werk</w:t>
      </w:r>
    </w:p>
    <w:p w:rsidR="00A65DF3" w:rsidRDefault="00A65DF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d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Hoe sluit hij met dit doel </w:t>
      </w:r>
      <w:r w:rsidRPr="001E237A">
        <w:rPr>
          <w:sz w:val="24"/>
          <w:szCs w:val="24"/>
        </w:rPr>
        <w:t xml:space="preserve">(vraag </w:t>
      </w:r>
      <w:r w:rsidR="00996F5E">
        <w:rPr>
          <w:sz w:val="24"/>
          <w:szCs w:val="24"/>
        </w:rPr>
        <w:t>6</w:t>
      </w:r>
      <w:r w:rsidRPr="001E237A">
        <w:rPr>
          <w:sz w:val="24"/>
          <w:szCs w:val="24"/>
        </w:rPr>
        <w:t>c) aan</w:t>
      </w:r>
      <w:r>
        <w:rPr>
          <w:sz w:val="24"/>
          <w:szCs w:val="24"/>
        </w:rPr>
        <w:t xml:space="preserve"> bij de Griekse epische traditie?</w:t>
      </w:r>
      <w:r w:rsidR="00B30210" w:rsidRPr="00B30210">
        <w:rPr>
          <w:color w:val="FF0000"/>
          <w:sz w:val="18"/>
          <w:szCs w:val="18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 xml:space="preserve">ook in Ilias en Odyssee vroeg de dichter </w:t>
      </w:r>
      <w:r w:rsidR="0090589A">
        <w:rPr>
          <w:color w:val="FF0000"/>
          <w:sz w:val="18"/>
          <w:szCs w:val="18"/>
        </w:rPr>
        <w:tab/>
      </w:r>
      <w:r w:rsidR="00B30210">
        <w:rPr>
          <w:color w:val="FF0000"/>
          <w:sz w:val="18"/>
          <w:szCs w:val="18"/>
        </w:rPr>
        <w:t>(de Muze) om inspiratie</w:t>
      </w:r>
    </w:p>
    <w:p w:rsidR="00D465B7" w:rsidRDefault="00D465B7" w:rsidP="00171833">
      <w:pPr>
        <w:spacing w:after="0" w:line="240" w:lineRule="auto"/>
        <w:rPr>
          <w:sz w:val="24"/>
          <w:szCs w:val="24"/>
        </w:rPr>
      </w:pPr>
    </w:p>
    <w:p w:rsidR="00A65DF3" w:rsidRPr="005A7939" w:rsidRDefault="00A65DF3" w:rsidP="00171833">
      <w:pPr>
        <w:autoSpaceDE w:val="0"/>
        <w:autoSpaceDN w:val="0"/>
        <w:adjustRightInd w:val="0"/>
        <w:spacing w:after="0" w:line="240" w:lineRule="auto"/>
        <w:rPr>
          <w:rFonts w:cs="Georgia"/>
          <w:b/>
          <w:color w:val="231F20"/>
          <w:sz w:val="24"/>
          <w:szCs w:val="24"/>
        </w:rPr>
      </w:pPr>
      <w:r w:rsidRPr="005A7939">
        <w:rPr>
          <w:rFonts w:cs="Georgia"/>
          <w:b/>
          <w:color w:val="231F20"/>
          <w:sz w:val="24"/>
          <w:szCs w:val="24"/>
        </w:rPr>
        <w:t>Tekst 2</w:t>
      </w:r>
      <w:r>
        <w:rPr>
          <w:rFonts w:cs="Georgia"/>
          <w:b/>
          <w:color w:val="231F20"/>
          <w:sz w:val="24"/>
          <w:szCs w:val="24"/>
        </w:rPr>
        <w:t xml:space="preserve"> (Met. II, 178-192)</w:t>
      </w:r>
    </w:p>
    <w:p w:rsidR="00A65DF3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A65DF3">
        <w:rPr>
          <w:sz w:val="24"/>
          <w:szCs w:val="24"/>
        </w:rPr>
        <w:t xml:space="preserve">  </w:t>
      </w:r>
      <w:r w:rsidR="00A65DF3" w:rsidRPr="0008649B">
        <w:rPr>
          <w:sz w:val="20"/>
          <w:szCs w:val="24"/>
        </w:rPr>
        <w:t>[3]</w:t>
      </w:r>
      <w:r w:rsidR="00A65DF3">
        <w:rPr>
          <w:sz w:val="24"/>
          <w:szCs w:val="24"/>
        </w:rPr>
        <w:tab/>
        <w:t xml:space="preserve">Wat drukt de verteller in de verzen 178-179 met twee </w:t>
      </w:r>
      <w:proofErr w:type="spellStart"/>
      <w:r w:rsidR="00A65DF3">
        <w:rPr>
          <w:sz w:val="24"/>
          <w:szCs w:val="24"/>
        </w:rPr>
        <w:t>hyperbata</w:t>
      </w:r>
      <w:proofErr w:type="spellEnd"/>
      <w:r w:rsidR="00A65DF3">
        <w:rPr>
          <w:sz w:val="24"/>
          <w:szCs w:val="24"/>
        </w:rPr>
        <w:t xml:space="preserve"> uit? Noem in je antwoord ook de twee </w:t>
      </w:r>
      <w:r w:rsidR="00A65DF3">
        <w:rPr>
          <w:sz w:val="24"/>
          <w:szCs w:val="24"/>
        </w:rPr>
        <w:tab/>
      </w:r>
      <w:proofErr w:type="spellStart"/>
      <w:r w:rsidR="00A65DF3">
        <w:rPr>
          <w:sz w:val="24"/>
          <w:szCs w:val="24"/>
        </w:rPr>
        <w:t>hyperbata</w:t>
      </w:r>
      <w:proofErr w:type="spellEnd"/>
      <w:r w:rsidR="00A65DF3">
        <w:rPr>
          <w:sz w:val="24"/>
          <w:szCs w:val="24"/>
        </w:rPr>
        <w:t>.</w:t>
      </w:r>
      <w:r w:rsidR="00B30210">
        <w:rPr>
          <w:sz w:val="24"/>
          <w:szCs w:val="24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proofErr w:type="spellStart"/>
      <w:r w:rsidR="00B30210">
        <w:rPr>
          <w:color w:val="FF0000"/>
          <w:sz w:val="18"/>
          <w:szCs w:val="18"/>
        </w:rPr>
        <w:t>summo</w:t>
      </w:r>
      <w:proofErr w:type="spellEnd"/>
      <w:r w:rsidR="00B30210">
        <w:rPr>
          <w:color w:val="FF0000"/>
          <w:sz w:val="18"/>
          <w:szCs w:val="18"/>
        </w:rPr>
        <w:t xml:space="preserve"> … </w:t>
      </w:r>
      <w:proofErr w:type="spellStart"/>
      <w:r w:rsidR="00B30210">
        <w:rPr>
          <w:color w:val="FF0000"/>
          <w:sz w:val="18"/>
          <w:szCs w:val="18"/>
        </w:rPr>
        <w:t>aethere</w:t>
      </w:r>
      <w:proofErr w:type="spellEnd"/>
      <w:r w:rsidR="00B30210">
        <w:rPr>
          <w:color w:val="FF0000"/>
          <w:sz w:val="18"/>
          <w:szCs w:val="18"/>
        </w:rPr>
        <w:t xml:space="preserve">; terras … </w:t>
      </w:r>
      <w:proofErr w:type="spellStart"/>
      <w:r w:rsidR="00B30210">
        <w:rPr>
          <w:color w:val="FF0000"/>
          <w:sz w:val="18"/>
          <w:szCs w:val="18"/>
        </w:rPr>
        <w:t>patentes</w:t>
      </w:r>
      <w:proofErr w:type="spellEnd"/>
      <w:r w:rsidR="00B30210">
        <w:rPr>
          <w:color w:val="FF0000"/>
          <w:sz w:val="18"/>
          <w:szCs w:val="18"/>
        </w:rPr>
        <w:t xml:space="preserve">; de grote afstand van de wagen van </w:t>
      </w:r>
      <w:proofErr w:type="spellStart"/>
      <w:r w:rsidR="00B30210">
        <w:rPr>
          <w:color w:val="FF0000"/>
          <w:sz w:val="18"/>
          <w:szCs w:val="18"/>
        </w:rPr>
        <w:t>Phaëthon</w:t>
      </w:r>
      <w:proofErr w:type="spellEnd"/>
      <w:r w:rsidR="00B30210">
        <w:rPr>
          <w:color w:val="FF0000"/>
          <w:sz w:val="18"/>
          <w:szCs w:val="18"/>
        </w:rPr>
        <w:t xml:space="preserve"> en de grond</w:t>
      </w:r>
    </w:p>
    <w:p w:rsidR="00A65DF3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A1067B">
        <w:rPr>
          <w:sz w:val="24"/>
          <w:szCs w:val="24"/>
        </w:rPr>
        <w:t xml:space="preserve">  </w:t>
      </w:r>
      <w:r w:rsidR="00A1067B" w:rsidRPr="0008649B">
        <w:rPr>
          <w:sz w:val="20"/>
          <w:szCs w:val="24"/>
        </w:rPr>
        <w:t>[1]</w:t>
      </w:r>
      <w:r w:rsidR="00A65DF3">
        <w:rPr>
          <w:sz w:val="24"/>
          <w:szCs w:val="24"/>
        </w:rPr>
        <w:tab/>
        <w:t xml:space="preserve">Citeer uit de verzen 178-181 </w:t>
      </w:r>
      <w:r w:rsidR="00A1067B">
        <w:rPr>
          <w:sz w:val="24"/>
          <w:szCs w:val="24"/>
        </w:rPr>
        <w:t xml:space="preserve">het Latijnse tekstelement waarmee Ovidius </w:t>
      </w:r>
      <w:r w:rsidR="00A65DF3">
        <w:rPr>
          <w:sz w:val="24"/>
          <w:szCs w:val="24"/>
        </w:rPr>
        <w:t>duidelijk</w:t>
      </w:r>
      <w:r w:rsidR="00A1067B">
        <w:rPr>
          <w:sz w:val="24"/>
          <w:szCs w:val="24"/>
        </w:rPr>
        <w:t xml:space="preserve"> maakt </w:t>
      </w:r>
      <w:r w:rsidR="00A65DF3">
        <w:rPr>
          <w:sz w:val="24"/>
          <w:szCs w:val="24"/>
        </w:rPr>
        <w:t xml:space="preserve">dat hij met </w:t>
      </w:r>
      <w:r w:rsidR="00A1067B">
        <w:rPr>
          <w:sz w:val="24"/>
          <w:szCs w:val="24"/>
        </w:rPr>
        <w:tab/>
      </w:r>
      <w:proofErr w:type="spellStart"/>
      <w:r w:rsidR="00A65DF3">
        <w:rPr>
          <w:sz w:val="24"/>
          <w:szCs w:val="24"/>
        </w:rPr>
        <w:t>P</w:t>
      </w:r>
      <w:r w:rsidR="00A1067B">
        <w:rPr>
          <w:sz w:val="24"/>
          <w:szCs w:val="24"/>
        </w:rPr>
        <w:t>haëthon</w:t>
      </w:r>
      <w:proofErr w:type="spellEnd"/>
      <w:r w:rsidR="00A1067B">
        <w:rPr>
          <w:sz w:val="24"/>
          <w:szCs w:val="24"/>
        </w:rPr>
        <w:t xml:space="preserve"> mee voelt.</w:t>
      </w:r>
      <w:r w:rsidR="00B30210">
        <w:rPr>
          <w:sz w:val="24"/>
          <w:szCs w:val="24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proofErr w:type="spellStart"/>
      <w:r w:rsidR="00B30210">
        <w:rPr>
          <w:color w:val="FF0000"/>
          <w:sz w:val="18"/>
          <w:szCs w:val="18"/>
        </w:rPr>
        <w:t>infelix</w:t>
      </w:r>
      <w:proofErr w:type="spellEnd"/>
    </w:p>
    <w:p w:rsidR="00630083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630083">
        <w:rPr>
          <w:sz w:val="24"/>
          <w:szCs w:val="24"/>
        </w:rPr>
        <w:t xml:space="preserve">  </w:t>
      </w:r>
      <w:r w:rsidR="00630083" w:rsidRPr="0008649B">
        <w:rPr>
          <w:sz w:val="20"/>
          <w:szCs w:val="24"/>
        </w:rPr>
        <w:t>[1]</w:t>
      </w:r>
      <w:r w:rsidR="00630083">
        <w:rPr>
          <w:sz w:val="24"/>
          <w:szCs w:val="24"/>
        </w:rPr>
        <w:tab/>
        <w:t xml:space="preserve">Wat wordt bedoeld met </w:t>
      </w:r>
      <w:proofErr w:type="spellStart"/>
      <w:r w:rsidR="00630083" w:rsidRPr="00630083">
        <w:rPr>
          <w:b/>
          <w:sz w:val="24"/>
          <w:szCs w:val="24"/>
        </w:rPr>
        <w:t>iam</w:t>
      </w:r>
      <w:proofErr w:type="spellEnd"/>
      <w:r w:rsidR="00630083" w:rsidRPr="00630083">
        <w:rPr>
          <w:b/>
          <w:sz w:val="24"/>
          <w:szCs w:val="24"/>
        </w:rPr>
        <w:t xml:space="preserve"> </w:t>
      </w:r>
      <w:proofErr w:type="spellStart"/>
      <w:r w:rsidR="00630083" w:rsidRPr="00630083">
        <w:rPr>
          <w:b/>
          <w:sz w:val="24"/>
          <w:szCs w:val="24"/>
        </w:rPr>
        <w:t>Meropis</w:t>
      </w:r>
      <w:proofErr w:type="spellEnd"/>
      <w:r w:rsidR="00630083" w:rsidRPr="00630083">
        <w:rPr>
          <w:b/>
          <w:sz w:val="24"/>
          <w:szCs w:val="24"/>
        </w:rPr>
        <w:t xml:space="preserve"> </w:t>
      </w:r>
      <w:proofErr w:type="spellStart"/>
      <w:r w:rsidR="00630083" w:rsidRPr="00630083">
        <w:rPr>
          <w:b/>
          <w:sz w:val="24"/>
          <w:szCs w:val="24"/>
        </w:rPr>
        <w:t>dici</w:t>
      </w:r>
      <w:proofErr w:type="spellEnd"/>
      <w:r w:rsidR="00630083" w:rsidRPr="00630083">
        <w:rPr>
          <w:b/>
          <w:sz w:val="24"/>
          <w:szCs w:val="24"/>
        </w:rPr>
        <w:t xml:space="preserve"> </w:t>
      </w:r>
      <w:proofErr w:type="spellStart"/>
      <w:r w:rsidR="00630083" w:rsidRPr="00630083">
        <w:rPr>
          <w:b/>
          <w:sz w:val="24"/>
          <w:szCs w:val="24"/>
        </w:rPr>
        <w:t>cupiens</w:t>
      </w:r>
      <w:proofErr w:type="spellEnd"/>
      <w:r w:rsidR="00630083">
        <w:rPr>
          <w:sz w:val="24"/>
          <w:szCs w:val="24"/>
        </w:rPr>
        <w:t xml:space="preserve"> (v.184)? Kies het beste antwoord:</w:t>
      </w:r>
    </w:p>
    <w:p w:rsidR="00630083" w:rsidRDefault="0063008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proofErr w:type="spellStart"/>
      <w:r>
        <w:rPr>
          <w:sz w:val="24"/>
          <w:szCs w:val="24"/>
        </w:rPr>
        <w:t>Phaëthon</w:t>
      </w:r>
      <w:proofErr w:type="spellEnd"/>
      <w:r>
        <w:rPr>
          <w:sz w:val="24"/>
          <w:szCs w:val="24"/>
        </w:rPr>
        <w:t xml:space="preserve"> wilde maar wat graag </w:t>
      </w:r>
      <w:proofErr w:type="spellStart"/>
      <w:r>
        <w:rPr>
          <w:sz w:val="24"/>
          <w:szCs w:val="24"/>
        </w:rPr>
        <w:t>Merops</w:t>
      </w:r>
      <w:proofErr w:type="spellEnd"/>
      <w:r>
        <w:rPr>
          <w:sz w:val="24"/>
          <w:szCs w:val="24"/>
        </w:rPr>
        <w:t xml:space="preserve"> genoemd worden</w:t>
      </w:r>
    </w:p>
    <w:p w:rsidR="00630083" w:rsidRDefault="0063008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Merops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Phaëthon's</w:t>
      </w:r>
      <w:proofErr w:type="spellEnd"/>
      <w:r>
        <w:rPr>
          <w:sz w:val="24"/>
          <w:szCs w:val="24"/>
        </w:rPr>
        <w:t xml:space="preserve"> stiefvader en met hem had hij niet zoveel</w:t>
      </w:r>
    </w:p>
    <w:p w:rsidR="00630083" w:rsidRDefault="0063008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De Zon en </w:t>
      </w:r>
      <w:proofErr w:type="spellStart"/>
      <w:r>
        <w:rPr>
          <w:sz w:val="24"/>
          <w:szCs w:val="24"/>
        </w:rPr>
        <w:t>Merops</w:t>
      </w:r>
      <w:proofErr w:type="spellEnd"/>
      <w:r>
        <w:rPr>
          <w:sz w:val="24"/>
          <w:szCs w:val="24"/>
        </w:rPr>
        <w:t xml:space="preserve"> wilden allebei graag voor </w:t>
      </w:r>
      <w:proofErr w:type="spellStart"/>
      <w:r>
        <w:rPr>
          <w:sz w:val="24"/>
          <w:szCs w:val="24"/>
        </w:rPr>
        <w:t>Phaëthon</w:t>
      </w:r>
      <w:proofErr w:type="spellEnd"/>
      <w:r>
        <w:rPr>
          <w:sz w:val="24"/>
          <w:szCs w:val="24"/>
        </w:rPr>
        <w:t xml:space="preserve"> het beste</w:t>
      </w:r>
    </w:p>
    <w:p w:rsidR="00630083" w:rsidRDefault="0063008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171833">
        <w:rPr>
          <w:sz w:val="24"/>
          <w:szCs w:val="24"/>
          <w:highlight w:val="green"/>
        </w:rPr>
        <w:t>D.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Phaëthon</w:t>
      </w:r>
      <w:proofErr w:type="spellEnd"/>
      <w:r>
        <w:rPr>
          <w:sz w:val="24"/>
          <w:szCs w:val="24"/>
        </w:rPr>
        <w:t xml:space="preserve"> betreurde zijn wens aan zijn vader</w:t>
      </w:r>
    </w:p>
    <w:p w:rsidR="00630083" w:rsidRDefault="00996F5E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C62624">
        <w:rPr>
          <w:sz w:val="24"/>
          <w:szCs w:val="24"/>
        </w:rPr>
        <w:t xml:space="preserve">a  </w:t>
      </w:r>
      <w:r w:rsidR="00C62624" w:rsidRPr="0008649B">
        <w:rPr>
          <w:sz w:val="20"/>
          <w:szCs w:val="24"/>
        </w:rPr>
        <w:t>[3]</w:t>
      </w:r>
      <w:r w:rsidR="00630083">
        <w:rPr>
          <w:sz w:val="24"/>
          <w:szCs w:val="24"/>
        </w:rPr>
        <w:tab/>
        <w:t xml:space="preserve">Analyseer de vergelijking in de verzen 184-186. </w:t>
      </w:r>
      <w:r w:rsidR="00C655A4" w:rsidRPr="00171833">
        <w:rPr>
          <w:color w:val="FF0000"/>
          <w:sz w:val="18"/>
          <w:szCs w:val="18"/>
        </w:rPr>
        <w:sym w:font="Wingdings" w:char="F0E8"/>
      </w:r>
      <w:r w:rsidR="00C655A4">
        <w:rPr>
          <w:color w:val="FF0000"/>
          <w:sz w:val="18"/>
          <w:szCs w:val="18"/>
        </w:rPr>
        <w:t xml:space="preserve">Object = </w:t>
      </w:r>
      <w:proofErr w:type="spellStart"/>
      <w:r w:rsidR="00C655A4">
        <w:rPr>
          <w:color w:val="FF0000"/>
          <w:sz w:val="18"/>
          <w:szCs w:val="18"/>
        </w:rPr>
        <w:t>Phaëthon</w:t>
      </w:r>
      <w:proofErr w:type="spellEnd"/>
      <w:r w:rsidR="00C655A4">
        <w:rPr>
          <w:color w:val="FF0000"/>
          <w:sz w:val="18"/>
          <w:szCs w:val="18"/>
        </w:rPr>
        <w:t xml:space="preserve"> (zijn wagen); beeld = schip; TC = de </w:t>
      </w:r>
      <w:r w:rsidR="0090589A">
        <w:rPr>
          <w:color w:val="FF0000"/>
          <w:sz w:val="18"/>
          <w:szCs w:val="18"/>
        </w:rPr>
        <w:tab/>
      </w:r>
      <w:r w:rsidR="00C655A4">
        <w:rPr>
          <w:color w:val="FF0000"/>
          <w:sz w:val="18"/>
          <w:szCs w:val="18"/>
        </w:rPr>
        <w:t>onbestuurbaarheid, het meegesleurd worden</w:t>
      </w:r>
    </w:p>
    <w:p w:rsidR="0045172B" w:rsidRDefault="00C62624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96F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  </w:t>
      </w:r>
      <w:r w:rsidRPr="0008649B">
        <w:rPr>
          <w:sz w:val="20"/>
          <w:szCs w:val="24"/>
        </w:rPr>
        <w:t>[2]</w:t>
      </w:r>
      <w:r>
        <w:rPr>
          <w:sz w:val="24"/>
          <w:szCs w:val="24"/>
        </w:rPr>
        <w:tab/>
        <w:t xml:space="preserve">De vergelijking rechtvaardigt de inhoud van vers 180. Leg dat uit. </w:t>
      </w:r>
      <w:r w:rsidR="00B30210" w:rsidRPr="00171833">
        <w:rPr>
          <w:color w:val="FF0000"/>
          <w:sz w:val="18"/>
          <w:szCs w:val="18"/>
        </w:rPr>
        <w:sym w:font="Wingdings" w:char="F0E8"/>
      </w:r>
      <w:proofErr w:type="spellStart"/>
      <w:r w:rsidR="00B30210">
        <w:rPr>
          <w:color w:val="FF0000"/>
          <w:sz w:val="18"/>
          <w:szCs w:val="18"/>
        </w:rPr>
        <w:t>Phaëthon</w:t>
      </w:r>
      <w:proofErr w:type="spellEnd"/>
      <w:r w:rsidR="00B30210">
        <w:rPr>
          <w:color w:val="FF0000"/>
          <w:sz w:val="18"/>
          <w:szCs w:val="18"/>
        </w:rPr>
        <w:t xml:space="preserve"> was terecht bang omdat de wagen </w:t>
      </w:r>
      <w:r w:rsidR="0090589A">
        <w:rPr>
          <w:color w:val="FF0000"/>
          <w:sz w:val="18"/>
          <w:szCs w:val="18"/>
        </w:rPr>
        <w:tab/>
      </w:r>
      <w:r w:rsidR="00B30210">
        <w:rPr>
          <w:color w:val="FF0000"/>
          <w:sz w:val="18"/>
          <w:szCs w:val="18"/>
        </w:rPr>
        <w:t>onbestuurbaar was</w:t>
      </w:r>
    </w:p>
    <w:p w:rsidR="00630083" w:rsidRDefault="00C62624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>Van welk verteltechnisch trucje is sprake in vers 189? Noem alleen de naam.</w:t>
      </w:r>
      <w:r w:rsidR="00B30210">
        <w:rPr>
          <w:sz w:val="24"/>
          <w:szCs w:val="24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 xml:space="preserve"> prospectie</w:t>
      </w:r>
    </w:p>
    <w:p w:rsidR="00C62624" w:rsidRDefault="00C62624" w:rsidP="00171833">
      <w:pPr>
        <w:spacing w:after="0" w:line="240" w:lineRule="auto"/>
        <w:ind w:left="705"/>
        <w:rPr>
          <w:b/>
          <w:sz w:val="24"/>
          <w:szCs w:val="24"/>
        </w:rPr>
      </w:pPr>
    </w:p>
    <w:p w:rsidR="00C62624" w:rsidRPr="00280CA9" w:rsidRDefault="00C62624" w:rsidP="00171833">
      <w:pPr>
        <w:spacing w:after="0" w:line="240" w:lineRule="auto"/>
        <w:rPr>
          <w:sz w:val="24"/>
          <w:szCs w:val="24"/>
        </w:rPr>
      </w:pPr>
      <w:r w:rsidRPr="000A7E4C">
        <w:rPr>
          <w:b/>
          <w:sz w:val="24"/>
          <w:szCs w:val="24"/>
        </w:rPr>
        <w:t xml:space="preserve">Tekst 3 (Met. </w:t>
      </w:r>
      <w:r w:rsidRPr="00C62624">
        <w:rPr>
          <w:b/>
          <w:sz w:val="24"/>
          <w:szCs w:val="24"/>
        </w:rPr>
        <w:t>III, 465-473)</w:t>
      </w:r>
    </w:p>
    <w:p w:rsidR="00280CA9" w:rsidRDefault="00280CA9" w:rsidP="00171833">
      <w:pPr>
        <w:spacing w:line="240" w:lineRule="auto"/>
        <w:rPr>
          <w:sz w:val="24"/>
          <w:szCs w:val="24"/>
        </w:rPr>
      </w:pPr>
      <w:r w:rsidRPr="00280CA9">
        <w:rPr>
          <w:sz w:val="24"/>
          <w:szCs w:val="24"/>
        </w:rPr>
        <w:t>1</w:t>
      </w:r>
      <w:r w:rsidR="00996F5E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De situatie waarin de hoofdpersoon deze woorden spreekt is vlak hiervoor min of meer dramatisch </w:t>
      </w:r>
      <w:r>
        <w:rPr>
          <w:sz w:val="24"/>
          <w:szCs w:val="24"/>
        </w:rPr>
        <w:tab/>
        <w:t>veranderd. Welke verandering was dat?</w:t>
      </w:r>
      <w:r w:rsidR="00B30210">
        <w:rPr>
          <w:sz w:val="24"/>
          <w:szCs w:val="24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 xml:space="preserve">eerst dacht Narcissus dat hij op iemand anders verliefd was, en hij kwam erachter </w:t>
      </w:r>
      <w:r w:rsidR="0090589A">
        <w:rPr>
          <w:color w:val="FF0000"/>
          <w:sz w:val="18"/>
          <w:szCs w:val="18"/>
        </w:rPr>
        <w:tab/>
      </w:r>
      <w:r w:rsidR="00B30210">
        <w:rPr>
          <w:color w:val="FF0000"/>
          <w:sz w:val="18"/>
          <w:szCs w:val="18"/>
        </w:rPr>
        <w:t>dat hij zelf voorwerp van zijn liefde was</w:t>
      </w:r>
    </w:p>
    <w:p w:rsidR="00280CA9" w:rsidRDefault="00280CA9" w:rsidP="001718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3</w:t>
      </w:r>
      <w:r>
        <w:rPr>
          <w:sz w:val="24"/>
          <w:szCs w:val="24"/>
        </w:rPr>
        <w:t xml:space="preserve">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Van welk stijlmiddel bedient de verteller/spreker zich met  </w:t>
      </w:r>
      <w:proofErr w:type="spellStart"/>
      <w:r w:rsidRPr="00280CA9">
        <w:rPr>
          <w:b/>
          <w:sz w:val="24"/>
          <w:szCs w:val="24"/>
        </w:rPr>
        <w:t>inopem</w:t>
      </w:r>
      <w:proofErr w:type="spellEnd"/>
      <w:r w:rsidRPr="00280CA9">
        <w:rPr>
          <w:b/>
          <w:sz w:val="24"/>
          <w:szCs w:val="24"/>
        </w:rPr>
        <w:t xml:space="preserve"> me </w:t>
      </w:r>
      <w:proofErr w:type="spellStart"/>
      <w:r w:rsidRPr="00280CA9">
        <w:rPr>
          <w:b/>
          <w:sz w:val="24"/>
          <w:szCs w:val="24"/>
        </w:rPr>
        <w:t>copia</w:t>
      </w:r>
      <w:proofErr w:type="spellEnd"/>
      <w:r w:rsidRPr="00280CA9">
        <w:rPr>
          <w:b/>
          <w:sz w:val="24"/>
          <w:szCs w:val="24"/>
        </w:rPr>
        <w:t xml:space="preserve"> </w:t>
      </w:r>
      <w:proofErr w:type="spellStart"/>
      <w:r w:rsidRPr="00280CA9">
        <w:rPr>
          <w:b/>
          <w:sz w:val="24"/>
          <w:szCs w:val="24"/>
        </w:rPr>
        <w:t>fecit</w:t>
      </w:r>
      <w:proofErr w:type="spellEnd"/>
      <w:r>
        <w:rPr>
          <w:sz w:val="24"/>
          <w:szCs w:val="24"/>
        </w:rPr>
        <w:t xml:space="preserve"> (v.466)? Geef alleen </w:t>
      </w:r>
      <w:r>
        <w:rPr>
          <w:sz w:val="24"/>
          <w:szCs w:val="24"/>
        </w:rPr>
        <w:tab/>
        <w:t>de naam.</w:t>
      </w:r>
      <w:r w:rsidR="00B30210">
        <w:rPr>
          <w:sz w:val="24"/>
          <w:szCs w:val="24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>paradox (schijnbare tegenstelling)</w:t>
      </w:r>
    </w:p>
    <w:p w:rsidR="00280CA9" w:rsidRDefault="00280CA9" w:rsidP="001718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4</w:t>
      </w:r>
      <w:r>
        <w:rPr>
          <w:sz w:val="24"/>
          <w:szCs w:val="24"/>
        </w:rPr>
        <w:t xml:space="preserve"> 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  <w:t xml:space="preserve">Wat is </w:t>
      </w:r>
      <w:r w:rsidRPr="00280CA9">
        <w:rPr>
          <w:b/>
          <w:sz w:val="24"/>
          <w:szCs w:val="24"/>
        </w:rPr>
        <w:t>novum</w:t>
      </w:r>
      <w:r>
        <w:rPr>
          <w:sz w:val="24"/>
          <w:szCs w:val="24"/>
        </w:rPr>
        <w:t xml:space="preserve"> aan de wens bij een verliefd persoon (</w:t>
      </w:r>
      <w:r w:rsidRPr="00280CA9">
        <w:rPr>
          <w:b/>
          <w:sz w:val="24"/>
          <w:szCs w:val="24"/>
        </w:rPr>
        <w:t xml:space="preserve">votum in </w:t>
      </w:r>
      <w:proofErr w:type="spellStart"/>
      <w:r w:rsidRPr="00280CA9">
        <w:rPr>
          <w:b/>
          <w:sz w:val="24"/>
          <w:szCs w:val="24"/>
        </w:rPr>
        <w:t>amante</w:t>
      </w:r>
      <w:proofErr w:type="spellEnd"/>
      <w:r>
        <w:rPr>
          <w:sz w:val="24"/>
          <w:szCs w:val="24"/>
        </w:rPr>
        <w:t>, v. 468)?</w:t>
      </w:r>
      <w:r w:rsidR="00B30210" w:rsidRPr="00B30210">
        <w:rPr>
          <w:color w:val="FF0000"/>
          <w:sz w:val="18"/>
          <w:szCs w:val="18"/>
        </w:rPr>
        <w:t xml:space="preserve"> </w:t>
      </w:r>
      <w:r w:rsidR="00B30210" w:rsidRPr="00171833">
        <w:rPr>
          <w:color w:val="FF0000"/>
          <w:sz w:val="18"/>
          <w:szCs w:val="18"/>
        </w:rPr>
        <w:sym w:font="Wingdings" w:char="F0E8"/>
      </w:r>
      <w:r w:rsidR="00B30210">
        <w:rPr>
          <w:color w:val="FF0000"/>
          <w:sz w:val="18"/>
          <w:szCs w:val="18"/>
        </w:rPr>
        <w:t xml:space="preserve"> dat hij wenst dat zijn geliefde </w:t>
      </w:r>
      <w:r w:rsidR="0090589A">
        <w:rPr>
          <w:color w:val="FF0000"/>
          <w:sz w:val="18"/>
          <w:szCs w:val="18"/>
        </w:rPr>
        <w:tab/>
      </w:r>
      <w:r w:rsidR="00B30210">
        <w:rPr>
          <w:color w:val="FF0000"/>
          <w:sz w:val="18"/>
          <w:szCs w:val="18"/>
        </w:rPr>
        <w:t>er niet is: je wilt dat je geliefde er wel is, dat is normaal</w:t>
      </w:r>
    </w:p>
    <w:p w:rsidR="00B04907" w:rsidRDefault="00280CA9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5</w:t>
      </w:r>
      <w:r>
        <w:rPr>
          <w:sz w:val="24"/>
          <w:szCs w:val="24"/>
        </w:rPr>
        <w:tab/>
      </w:r>
      <w:r w:rsidR="00B04907">
        <w:rPr>
          <w:sz w:val="24"/>
          <w:szCs w:val="24"/>
        </w:rPr>
        <w:t xml:space="preserve">Mw. </w:t>
      </w:r>
      <w:proofErr w:type="spellStart"/>
      <w:r w:rsidR="00B04907">
        <w:rPr>
          <w:sz w:val="24"/>
          <w:szCs w:val="24"/>
        </w:rPr>
        <w:t>D'Hane</w:t>
      </w:r>
      <w:proofErr w:type="spellEnd"/>
      <w:r w:rsidR="00B04907">
        <w:rPr>
          <w:sz w:val="24"/>
          <w:szCs w:val="24"/>
        </w:rPr>
        <w:t>-Scheltema vertaalt de passage</w:t>
      </w:r>
      <w:r w:rsidR="00B30210">
        <w:rPr>
          <w:sz w:val="24"/>
          <w:szCs w:val="24"/>
        </w:rPr>
        <w:t xml:space="preserve"> 4</w:t>
      </w:r>
      <w:r w:rsidR="00B04907">
        <w:rPr>
          <w:sz w:val="24"/>
          <w:szCs w:val="24"/>
        </w:rPr>
        <w:t xml:space="preserve">71 - </w:t>
      </w:r>
      <w:r w:rsidR="00B30210">
        <w:rPr>
          <w:sz w:val="24"/>
          <w:szCs w:val="24"/>
        </w:rPr>
        <w:t>4</w:t>
      </w:r>
      <w:r w:rsidR="00B04907">
        <w:rPr>
          <w:sz w:val="24"/>
          <w:szCs w:val="24"/>
        </w:rPr>
        <w:t>7</w:t>
      </w:r>
      <w:r w:rsidR="009F54C2">
        <w:rPr>
          <w:sz w:val="24"/>
          <w:szCs w:val="24"/>
        </w:rPr>
        <w:t>3</w:t>
      </w:r>
      <w:r w:rsidR="00B04907">
        <w:rPr>
          <w:sz w:val="24"/>
          <w:szCs w:val="24"/>
        </w:rPr>
        <w:t xml:space="preserve"> als volgt:</w:t>
      </w:r>
    </w:p>
    <w:p w:rsidR="00B04907" w:rsidRDefault="00B04907" w:rsidP="00171833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De dood valt mij niet zwaar, omdat de dood mijn pijn zal stillen,</w:t>
      </w:r>
    </w:p>
    <w:p w:rsidR="00B04907" w:rsidRDefault="00B04907" w:rsidP="001718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maar hem, mijn minnaar, wenste ik een langer leven toe.</w:t>
      </w:r>
    </w:p>
    <w:p w:rsidR="00B04907" w:rsidRDefault="00B04907" w:rsidP="001718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Nu sterven er straks twee, wij samen, in één mensenadem."</w:t>
      </w:r>
    </w:p>
    <w:p w:rsidR="00B04907" w:rsidRDefault="00B04907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a </w:t>
      </w:r>
      <w:r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9F54C2">
        <w:rPr>
          <w:sz w:val="24"/>
          <w:szCs w:val="24"/>
        </w:rPr>
        <w:t>Welk Latijn geeft de vertaalster weer met "</w:t>
      </w:r>
      <w:r w:rsidR="009F54C2" w:rsidRPr="009F54C2">
        <w:rPr>
          <w:i/>
          <w:sz w:val="24"/>
          <w:szCs w:val="24"/>
        </w:rPr>
        <w:t>mijn minnaar</w:t>
      </w:r>
      <w:r w:rsidR="009F54C2">
        <w:rPr>
          <w:sz w:val="24"/>
          <w:szCs w:val="24"/>
        </w:rPr>
        <w:t>"?</w:t>
      </w:r>
      <w:r w:rsidR="00B30210" w:rsidRPr="00171833">
        <w:rPr>
          <w:color w:val="FF0000"/>
          <w:sz w:val="18"/>
          <w:szCs w:val="18"/>
        </w:rPr>
        <w:sym w:font="Wingdings" w:char="F0E8"/>
      </w:r>
      <w:proofErr w:type="spellStart"/>
      <w:r w:rsidR="009A522B">
        <w:rPr>
          <w:color w:val="FF0000"/>
          <w:sz w:val="18"/>
          <w:szCs w:val="18"/>
        </w:rPr>
        <w:t>qui</w:t>
      </w:r>
      <w:proofErr w:type="spellEnd"/>
      <w:r w:rsidR="009A522B">
        <w:rPr>
          <w:color w:val="FF0000"/>
          <w:sz w:val="18"/>
          <w:szCs w:val="18"/>
        </w:rPr>
        <w:t xml:space="preserve"> </w:t>
      </w:r>
      <w:proofErr w:type="spellStart"/>
      <w:r w:rsidR="009A522B">
        <w:rPr>
          <w:color w:val="FF0000"/>
          <w:sz w:val="18"/>
          <w:szCs w:val="18"/>
        </w:rPr>
        <w:t>diligitur</w:t>
      </w:r>
      <w:proofErr w:type="spellEnd"/>
      <w:r w:rsidR="00B30210">
        <w:rPr>
          <w:color w:val="FF0000"/>
          <w:sz w:val="18"/>
          <w:szCs w:val="18"/>
        </w:rPr>
        <w:t xml:space="preserve"> </w:t>
      </w:r>
    </w:p>
    <w:p w:rsidR="009F54C2" w:rsidRDefault="009F54C2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b </w:t>
      </w:r>
      <w:r w:rsidRPr="0008649B">
        <w:rPr>
          <w:sz w:val="20"/>
          <w:szCs w:val="24"/>
        </w:rPr>
        <w:t>[2]</w:t>
      </w:r>
      <w:r>
        <w:rPr>
          <w:sz w:val="24"/>
          <w:szCs w:val="24"/>
        </w:rPr>
        <w:tab/>
        <w:t>Welk stijlmiddel</w:t>
      </w:r>
      <w:r w:rsidR="00A35FE2">
        <w:rPr>
          <w:sz w:val="24"/>
          <w:szCs w:val="24"/>
        </w:rPr>
        <w:t xml:space="preserve"> past de vertaalster  in v.4</w:t>
      </w:r>
      <w:r>
        <w:rPr>
          <w:sz w:val="24"/>
          <w:szCs w:val="24"/>
        </w:rPr>
        <w:t>72 niet toe? Noem de naam en geef toelichting.</w:t>
      </w:r>
      <w:r w:rsidR="009A522B" w:rsidRPr="009A522B">
        <w:rPr>
          <w:color w:val="FF0000"/>
          <w:sz w:val="18"/>
          <w:szCs w:val="18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proofErr w:type="spellStart"/>
      <w:r w:rsidR="009A522B">
        <w:rPr>
          <w:color w:val="FF0000"/>
          <w:sz w:val="18"/>
          <w:szCs w:val="18"/>
        </w:rPr>
        <w:t>adversatief</w:t>
      </w:r>
      <w:proofErr w:type="spellEnd"/>
      <w:r w:rsidR="009A522B">
        <w:rPr>
          <w:color w:val="FF0000"/>
          <w:sz w:val="18"/>
          <w:szCs w:val="18"/>
        </w:rPr>
        <w:t xml:space="preserve">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>asyndeton; er staat in de vertaling "maar", dat er in het Latijn niet staat</w:t>
      </w:r>
    </w:p>
    <w:p w:rsidR="009F54C2" w:rsidRDefault="009F54C2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c </w:t>
      </w:r>
      <w:r w:rsidRPr="0008649B">
        <w:rPr>
          <w:sz w:val="20"/>
          <w:szCs w:val="24"/>
        </w:rPr>
        <w:t>[2]</w:t>
      </w:r>
      <w:r>
        <w:rPr>
          <w:sz w:val="24"/>
          <w:szCs w:val="24"/>
        </w:rPr>
        <w:tab/>
        <w:t>De vertaalster w</w:t>
      </w:r>
      <w:r w:rsidR="00A35FE2">
        <w:rPr>
          <w:sz w:val="24"/>
          <w:szCs w:val="24"/>
        </w:rPr>
        <w:t>ijkt in haar weergave van vers 4</w:t>
      </w:r>
      <w:r>
        <w:rPr>
          <w:sz w:val="24"/>
          <w:szCs w:val="24"/>
        </w:rPr>
        <w:t xml:space="preserve">73 in twee opzichten </w:t>
      </w:r>
      <w:r w:rsidRPr="00D75ABD">
        <w:rPr>
          <w:smallCaps/>
          <w:sz w:val="24"/>
          <w:szCs w:val="24"/>
          <w:u w:val="single"/>
        </w:rPr>
        <w:t>grammaticaal</w:t>
      </w:r>
      <w:r w:rsidRPr="00D75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af van het origineel. </w:t>
      </w:r>
      <w:r>
        <w:rPr>
          <w:sz w:val="24"/>
          <w:szCs w:val="24"/>
        </w:rPr>
        <w:tab/>
        <w:t>Noem beide verschillen, waarbij je op zowel het Latijn ingaat als op het Nederlands.</w:t>
      </w:r>
      <w:r w:rsidR="009A522B">
        <w:rPr>
          <w:sz w:val="24"/>
          <w:szCs w:val="24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 in het Latijn staat een 1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>PL en in het NL een 3 PL; in het Latijn staat een FUT, in het NL  een PRAESENS</w:t>
      </w:r>
    </w:p>
    <w:p w:rsidR="009F54C2" w:rsidRPr="009A522B" w:rsidRDefault="009F54C2" w:rsidP="00171833">
      <w:pPr>
        <w:spacing w:after="0" w:line="240" w:lineRule="auto"/>
        <w:rPr>
          <w:b/>
          <w:sz w:val="24"/>
          <w:szCs w:val="24"/>
        </w:rPr>
      </w:pPr>
    </w:p>
    <w:p w:rsidR="009F54C2" w:rsidRPr="009F54C2" w:rsidRDefault="009F54C2" w:rsidP="00171833">
      <w:pPr>
        <w:spacing w:after="0" w:line="240" w:lineRule="auto"/>
        <w:rPr>
          <w:b/>
          <w:sz w:val="24"/>
          <w:szCs w:val="24"/>
        </w:rPr>
      </w:pPr>
      <w:r w:rsidRPr="009F54C2">
        <w:rPr>
          <w:b/>
          <w:sz w:val="24"/>
          <w:szCs w:val="24"/>
        </w:rPr>
        <w:t>Tekst 4 (Met. X, 209-219)</w:t>
      </w:r>
    </w:p>
    <w:p w:rsidR="009F54C2" w:rsidRDefault="009F54C2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6</w:t>
      </w:r>
      <w:r w:rsidR="00836F37">
        <w:rPr>
          <w:sz w:val="24"/>
          <w:szCs w:val="24"/>
        </w:rPr>
        <w:t xml:space="preserve"> </w:t>
      </w:r>
      <w:r w:rsidR="00836F37" w:rsidRPr="0008649B">
        <w:rPr>
          <w:sz w:val="20"/>
          <w:szCs w:val="24"/>
        </w:rPr>
        <w:t>[2]</w:t>
      </w:r>
      <w:r>
        <w:rPr>
          <w:sz w:val="24"/>
          <w:szCs w:val="24"/>
        </w:rPr>
        <w:tab/>
      </w:r>
      <w:r w:rsidR="00836F37">
        <w:rPr>
          <w:sz w:val="24"/>
          <w:szCs w:val="24"/>
        </w:rPr>
        <w:t>Leg uit dat de verteller in deze passage niet steeds dezelfde is.</w:t>
      </w:r>
      <w:r w:rsidR="009A522B">
        <w:rPr>
          <w:sz w:val="24"/>
          <w:szCs w:val="24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>aanvankelijk is het Orpheus (</w:t>
      </w:r>
      <w:proofErr w:type="spellStart"/>
      <w:r w:rsidR="009A522B">
        <w:rPr>
          <w:color w:val="FF0000"/>
          <w:sz w:val="18"/>
          <w:szCs w:val="18"/>
        </w:rPr>
        <w:t>subvertelling</w:t>
      </w:r>
      <w:proofErr w:type="spellEnd"/>
      <w:r w:rsidR="009A522B">
        <w:rPr>
          <w:color w:val="FF0000"/>
          <w:sz w:val="18"/>
          <w:szCs w:val="18"/>
        </w:rPr>
        <w:t xml:space="preserve">) maar uit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>218 blijkt dat daar Ovidius zelf aan het woord moet zijn, omdat het daar over zijn eigen tijd gaat</w:t>
      </w:r>
    </w:p>
    <w:p w:rsidR="00836F37" w:rsidRDefault="00836F37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7</w:t>
      </w:r>
      <w:r w:rsidR="00874BBF">
        <w:rPr>
          <w:sz w:val="24"/>
          <w:szCs w:val="24"/>
        </w:rPr>
        <w:t xml:space="preserve"> </w:t>
      </w:r>
      <w:r w:rsidR="00874BBF" w:rsidRPr="0008649B">
        <w:rPr>
          <w:sz w:val="20"/>
          <w:szCs w:val="24"/>
        </w:rPr>
        <w:t>[2]</w:t>
      </w:r>
      <w:r>
        <w:rPr>
          <w:sz w:val="24"/>
          <w:szCs w:val="24"/>
        </w:rPr>
        <w:tab/>
      </w:r>
      <w:r w:rsidR="00874BBF">
        <w:rPr>
          <w:sz w:val="24"/>
          <w:szCs w:val="24"/>
        </w:rPr>
        <w:t xml:space="preserve">Tijdens de metamorfose is sprake van de verwijzende woorden </w:t>
      </w:r>
      <w:proofErr w:type="spellStart"/>
      <w:r w:rsidR="00874BBF" w:rsidRPr="00874BBF">
        <w:rPr>
          <w:b/>
          <w:sz w:val="24"/>
          <w:szCs w:val="24"/>
        </w:rPr>
        <w:t>hic</w:t>
      </w:r>
      <w:proofErr w:type="spellEnd"/>
      <w:r w:rsidR="00874BBF">
        <w:rPr>
          <w:sz w:val="24"/>
          <w:szCs w:val="24"/>
        </w:rPr>
        <w:t xml:space="preserve"> en </w:t>
      </w:r>
      <w:proofErr w:type="spellStart"/>
      <w:r w:rsidR="00874BBF" w:rsidRPr="00874BBF">
        <w:rPr>
          <w:b/>
          <w:sz w:val="24"/>
          <w:szCs w:val="24"/>
        </w:rPr>
        <w:t>ille</w:t>
      </w:r>
      <w:proofErr w:type="spellEnd"/>
      <w:r w:rsidR="00874BBF">
        <w:rPr>
          <w:sz w:val="24"/>
          <w:szCs w:val="24"/>
        </w:rPr>
        <w:t xml:space="preserve">. In vers 213 komen namelijk </w:t>
      </w:r>
      <w:r w:rsidR="00874BBF">
        <w:rPr>
          <w:sz w:val="24"/>
          <w:szCs w:val="24"/>
        </w:rPr>
        <w:tab/>
        <w:t xml:space="preserve">de woorden </w:t>
      </w:r>
      <w:r w:rsidR="00874BBF" w:rsidRPr="00874BBF">
        <w:rPr>
          <w:b/>
          <w:sz w:val="24"/>
          <w:szCs w:val="24"/>
        </w:rPr>
        <w:t>his</w:t>
      </w:r>
      <w:r w:rsidR="00874BBF">
        <w:rPr>
          <w:sz w:val="24"/>
          <w:szCs w:val="24"/>
        </w:rPr>
        <w:t xml:space="preserve"> en </w:t>
      </w:r>
      <w:proofErr w:type="spellStart"/>
      <w:r w:rsidR="00874BBF" w:rsidRPr="00874BBF">
        <w:rPr>
          <w:b/>
          <w:sz w:val="24"/>
          <w:szCs w:val="24"/>
        </w:rPr>
        <w:t>illis</w:t>
      </w:r>
      <w:proofErr w:type="spellEnd"/>
      <w:r w:rsidR="00874BBF">
        <w:rPr>
          <w:sz w:val="24"/>
          <w:szCs w:val="24"/>
        </w:rPr>
        <w:t xml:space="preserve"> voor. Waarnaar verwijst </w:t>
      </w:r>
      <w:r w:rsidR="00874BBF" w:rsidRPr="00874BBF">
        <w:rPr>
          <w:b/>
          <w:sz w:val="24"/>
          <w:szCs w:val="24"/>
        </w:rPr>
        <w:t>his</w:t>
      </w:r>
      <w:r w:rsidR="00874BBF">
        <w:rPr>
          <w:sz w:val="24"/>
          <w:szCs w:val="24"/>
        </w:rPr>
        <w:t xml:space="preserve">, waarnaar </w:t>
      </w:r>
      <w:proofErr w:type="spellStart"/>
      <w:r w:rsidR="00874BBF" w:rsidRPr="00874BBF">
        <w:rPr>
          <w:b/>
          <w:sz w:val="24"/>
          <w:szCs w:val="24"/>
        </w:rPr>
        <w:t>illis</w:t>
      </w:r>
      <w:proofErr w:type="spellEnd"/>
      <w:r w:rsidR="00874BBF">
        <w:rPr>
          <w:sz w:val="24"/>
          <w:szCs w:val="24"/>
        </w:rPr>
        <w:t>?</w:t>
      </w:r>
      <w:r w:rsidR="009A522B">
        <w:rPr>
          <w:sz w:val="24"/>
          <w:szCs w:val="24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 his naar de </w:t>
      </w:r>
      <w:proofErr w:type="spellStart"/>
      <w:r w:rsidR="009A522B">
        <w:rPr>
          <w:color w:val="FF0000"/>
          <w:sz w:val="18"/>
          <w:szCs w:val="18"/>
        </w:rPr>
        <w:t>hyacinthen</w:t>
      </w:r>
      <w:proofErr w:type="spellEnd"/>
      <w:r w:rsidR="009A522B">
        <w:rPr>
          <w:color w:val="FF0000"/>
          <w:sz w:val="18"/>
          <w:szCs w:val="18"/>
        </w:rPr>
        <w:t xml:space="preserve">, </w:t>
      </w:r>
      <w:proofErr w:type="spellStart"/>
      <w:r w:rsidR="009A522B">
        <w:rPr>
          <w:color w:val="FF0000"/>
          <w:sz w:val="18"/>
          <w:szCs w:val="18"/>
        </w:rPr>
        <w:t>illis</w:t>
      </w:r>
      <w:proofErr w:type="spellEnd"/>
      <w:r w:rsidR="009A522B">
        <w:rPr>
          <w:color w:val="FF0000"/>
          <w:sz w:val="18"/>
          <w:szCs w:val="18"/>
        </w:rPr>
        <w:t xml:space="preserve"> naar de lelies</w:t>
      </w:r>
    </w:p>
    <w:p w:rsidR="00874BBF" w:rsidRDefault="00874BBF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8</w:t>
      </w:r>
      <w:r w:rsidR="00B802EC">
        <w:rPr>
          <w:sz w:val="24"/>
          <w:szCs w:val="24"/>
        </w:rPr>
        <w:t xml:space="preserve"> </w:t>
      </w:r>
      <w:r w:rsidR="00B802EC" w:rsidRPr="0008649B">
        <w:rPr>
          <w:sz w:val="20"/>
          <w:szCs w:val="24"/>
        </w:rPr>
        <w:t>[2]</w:t>
      </w:r>
      <w:r w:rsidR="0090589A">
        <w:rPr>
          <w:sz w:val="24"/>
          <w:szCs w:val="24"/>
        </w:rPr>
        <w:tab/>
        <w:t>In vers 217</w:t>
      </w:r>
      <w:r>
        <w:rPr>
          <w:sz w:val="24"/>
          <w:szCs w:val="24"/>
        </w:rPr>
        <w:t xml:space="preserve"> toont Ovidius zich een kenner van de Griekse taal door twee Griekse accusativi te gebruiken. </w:t>
      </w:r>
      <w:r>
        <w:rPr>
          <w:sz w:val="24"/>
          <w:szCs w:val="24"/>
        </w:rPr>
        <w:tab/>
        <w:t xml:space="preserve">Leg uit dat dit eerder bij Alexandrijnse dichters voorkwam dan in het traditionele epos. Het vallen van </w:t>
      </w:r>
      <w:r>
        <w:rPr>
          <w:sz w:val="24"/>
          <w:szCs w:val="24"/>
        </w:rPr>
        <w:tab/>
        <w:t>één bepaalde Latijnse term in je antwoord is noodzakelijk.</w:t>
      </w:r>
      <w:r w:rsidR="009A522B">
        <w:rPr>
          <w:sz w:val="24"/>
          <w:szCs w:val="24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hij toont zich een geleerd dichter, een </w:t>
      </w:r>
      <w:proofErr w:type="spellStart"/>
      <w:r w:rsidR="009A522B">
        <w:rPr>
          <w:color w:val="FF0000"/>
          <w:sz w:val="18"/>
          <w:szCs w:val="18"/>
        </w:rPr>
        <w:t>poeta</w:t>
      </w:r>
      <w:proofErr w:type="spellEnd"/>
      <w:r w:rsidR="009A522B">
        <w:rPr>
          <w:color w:val="FF0000"/>
          <w:sz w:val="18"/>
          <w:szCs w:val="18"/>
        </w:rPr>
        <w:t xml:space="preserve"> </w:t>
      </w:r>
      <w:proofErr w:type="spellStart"/>
      <w:r w:rsidR="009A522B">
        <w:rPr>
          <w:color w:val="FF0000"/>
          <w:sz w:val="18"/>
          <w:szCs w:val="18"/>
        </w:rPr>
        <w:t>doctus</w:t>
      </w:r>
      <w:proofErr w:type="spellEnd"/>
      <w:r w:rsidR="009A522B">
        <w:rPr>
          <w:color w:val="FF0000"/>
          <w:sz w:val="18"/>
          <w:szCs w:val="18"/>
        </w:rPr>
        <w:t xml:space="preserve">, en in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>het traditionele epos kwam dat niet voor</w:t>
      </w:r>
    </w:p>
    <w:p w:rsidR="009B6903" w:rsidRDefault="009B6903" w:rsidP="00171833">
      <w:pPr>
        <w:spacing w:after="0" w:line="240" w:lineRule="auto"/>
        <w:rPr>
          <w:sz w:val="24"/>
          <w:szCs w:val="24"/>
        </w:rPr>
      </w:pPr>
    </w:p>
    <w:p w:rsidR="00B802EC" w:rsidRPr="00DB7D3B" w:rsidRDefault="00B802EC" w:rsidP="00171833">
      <w:pPr>
        <w:spacing w:after="0" w:line="240" w:lineRule="auto"/>
        <w:rPr>
          <w:b/>
          <w:sz w:val="24"/>
          <w:szCs w:val="24"/>
        </w:rPr>
      </w:pPr>
      <w:r w:rsidRPr="00DB7D3B">
        <w:rPr>
          <w:b/>
          <w:sz w:val="24"/>
          <w:szCs w:val="24"/>
        </w:rPr>
        <w:t>Tekst 5 (Met. X</w:t>
      </w:r>
      <w:r>
        <w:rPr>
          <w:b/>
          <w:sz w:val="24"/>
          <w:szCs w:val="24"/>
        </w:rPr>
        <w:t>IV</w:t>
      </w:r>
      <w:r w:rsidRPr="00DB7D3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362</w:t>
      </w:r>
      <w:r w:rsidRPr="00DB7D3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376</w:t>
      </w:r>
      <w:r w:rsidRPr="00DB7D3B">
        <w:rPr>
          <w:b/>
          <w:sz w:val="24"/>
          <w:szCs w:val="24"/>
        </w:rPr>
        <w:t>)</w:t>
      </w:r>
    </w:p>
    <w:p w:rsidR="009B6903" w:rsidRDefault="009B6903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96F5E">
        <w:rPr>
          <w:sz w:val="24"/>
          <w:szCs w:val="24"/>
        </w:rPr>
        <w:t>9</w:t>
      </w:r>
      <w:r w:rsidR="00B802EC">
        <w:rPr>
          <w:sz w:val="24"/>
          <w:szCs w:val="24"/>
        </w:rPr>
        <w:t xml:space="preserve"> </w:t>
      </w:r>
      <w:r w:rsidR="00B802EC" w:rsidRPr="0008649B">
        <w:rPr>
          <w:sz w:val="20"/>
          <w:szCs w:val="24"/>
        </w:rPr>
        <w:t>[1]</w:t>
      </w:r>
      <w:r>
        <w:rPr>
          <w:sz w:val="24"/>
          <w:szCs w:val="24"/>
        </w:rPr>
        <w:tab/>
      </w:r>
      <w:r w:rsidR="00B802EC">
        <w:rPr>
          <w:sz w:val="24"/>
          <w:szCs w:val="24"/>
        </w:rPr>
        <w:t xml:space="preserve">In welk gedeelte van de </w:t>
      </w:r>
      <w:proofErr w:type="spellStart"/>
      <w:r w:rsidR="00B802EC">
        <w:rPr>
          <w:sz w:val="24"/>
          <w:szCs w:val="24"/>
        </w:rPr>
        <w:t>Metamorphoses</w:t>
      </w:r>
      <w:proofErr w:type="spellEnd"/>
      <w:r w:rsidR="00B802EC">
        <w:rPr>
          <w:sz w:val="24"/>
          <w:szCs w:val="24"/>
        </w:rPr>
        <w:t xml:space="preserve"> zijn we met dit verhaal over </w:t>
      </w:r>
      <w:proofErr w:type="spellStart"/>
      <w:r w:rsidR="00B802EC">
        <w:rPr>
          <w:sz w:val="24"/>
          <w:szCs w:val="24"/>
        </w:rPr>
        <w:t>Picus</w:t>
      </w:r>
      <w:proofErr w:type="spellEnd"/>
      <w:r w:rsidR="00B802EC">
        <w:rPr>
          <w:sz w:val="24"/>
          <w:szCs w:val="24"/>
        </w:rPr>
        <w:t xml:space="preserve"> aangekomen?</w:t>
      </w:r>
      <w:r w:rsidR="009A522B">
        <w:rPr>
          <w:sz w:val="24"/>
          <w:szCs w:val="24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de historische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 xml:space="preserve">verhalen aan het eind van de </w:t>
      </w:r>
      <w:proofErr w:type="spellStart"/>
      <w:r w:rsidR="009A522B">
        <w:rPr>
          <w:color w:val="FF0000"/>
          <w:sz w:val="18"/>
          <w:szCs w:val="18"/>
        </w:rPr>
        <w:t>Metamorphoses</w:t>
      </w:r>
      <w:proofErr w:type="spellEnd"/>
    </w:p>
    <w:p w:rsidR="009A522B" w:rsidRPr="009A522B" w:rsidRDefault="00996F5E" w:rsidP="00171833">
      <w:pPr>
        <w:spacing w:after="0" w:line="240" w:lineRule="auto"/>
        <w:rPr>
          <w:color w:val="FF0000"/>
          <w:sz w:val="18"/>
          <w:szCs w:val="18"/>
        </w:rPr>
      </w:pPr>
      <w:r>
        <w:rPr>
          <w:sz w:val="24"/>
          <w:szCs w:val="24"/>
        </w:rPr>
        <w:t>20</w:t>
      </w:r>
      <w:r w:rsidR="00B802EC">
        <w:rPr>
          <w:sz w:val="24"/>
          <w:szCs w:val="24"/>
        </w:rPr>
        <w:t xml:space="preserve"> </w:t>
      </w:r>
      <w:r w:rsidR="00B802EC" w:rsidRPr="0008649B">
        <w:rPr>
          <w:sz w:val="20"/>
          <w:szCs w:val="24"/>
        </w:rPr>
        <w:t>[1]</w:t>
      </w:r>
      <w:r w:rsidR="00B802EC">
        <w:rPr>
          <w:sz w:val="24"/>
          <w:szCs w:val="24"/>
        </w:rPr>
        <w:tab/>
        <w:t xml:space="preserve">Hoe is </w:t>
      </w:r>
      <w:proofErr w:type="spellStart"/>
      <w:r w:rsidR="00B802EC" w:rsidRPr="00B802EC">
        <w:rPr>
          <w:b/>
          <w:sz w:val="24"/>
          <w:szCs w:val="24"/>
        </w:rPr>
        <w:t>spem</w:t>
      </w:r>
      <w:proofErr w:type="spellEnd"/>
      <w:r w:rsidR="00B802EC">
        <w:rPr>
          <w:sz w:val="24"/>
          <w:szCs w:val="24"/>
        </w:rPr>
        <w:t xml:space="preserve"> (…) </w:t>
      </w:r>
      <w:proofErr w:type="spellStart"/>
      <w:r w:rsidR="00B802EC" w:rsidRPr="00B802EC">
        <w:rPr>
          <w:b/>
          <w:sz w:val="24"/>
          <w:szCs w:val="24"/>
        </w:rPr>
        <w:t>vanam</w:t>
      </w:r>
      <w:proofErr w:type="spellEnd"/>
      <w:r w:rsidR="00B802EC">
        <w:rPr>
          <w:sz w:val="24"/>
          <w:szCs w:val="24"/>
        </w:rPr>
        <w:t xml:space="preserve"> (v.364) eerder genoemd? Citeer het Latijnse tekstelement.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 </w:t>
      </w:r>
      <w:proofErr w:type="spellStart"/>
      <w:r w:rsidR="009A522B">
        <w:rPr>
          <w:color w:val="FF0000"/>
          <w:sz w:val="18"/>
          <w:szCs w:val="18"/>
        </w:rPr>
        <w:t>praedae</w:t>
      </w:r>
      <w:proofErr w:type="spellEnd"/>
      <w:r w:rsidR="009A522B">
        <w:rPr>
          <w:color w:val="FF0000"/>
          <w:sz w:val="18"/>
          <w:szCs w:val="18"/>
        </w:rPr>
        <w:t xml:space="preserve"> (…) </w:t>
      </w:r>
      <w:proofErr w:type="spellStart"/>
      <w:r w:rsidR="009A522B">
        <w:rPr>
          <w:color w:val="FF0000"/>
          <w:sz w:val="18"/>
          <w:szCs w:val="18"/>
        </w:rPr>
        <w:t>umbram</w:t>
      </w:r>
      <w:proofErr w:type="spellEnd"/>
    </w:p>
    <w:p w:rsidR="00B802EC" w:rsidRDefault="00B802EC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96F5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8649B">
        <w:rPr>
          <w:sz w:val="20"/>
          <w:szCs w:val="24"/>
        </w:rPr>
        <w:t>[1]</w:t>
      </w:r>
      <w:r w:rsidR="00D75ABD">
        <w:rPr>
          <w:sz w:val="24"/>
          <w:szCs w:val="24"/>
        </w:rPr>
        <w:tab/>
        <w:t>Licht toe</w:t>
      </w:r>
      <w:r>
        <w:rPr>
          <w:sz w:val="24"/>
          <w:szCs w:val="24"/>
        </w:rPr>
        <w:t xml:space="preserve"> dat in deze passage één van de eposkenmerken wel erg nadrukkelijk aanwezig is.</w:t>
      </w:r>
      <w:r w:rsidR="009A522B" w:rsidRPr="009A522B">
        <w:rPr>
          <w:color w:val="FF0000"/>
          <w:sz w:val="18"/>
          <w:szCs w:val="18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de godin Circe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>beïnvloedt ter plekke de natuur om slecht weer te krijgen</w:t>
      </w:r>
    </w:p>
    <w:p w:rsidR="00C62624" w:rsidRDefault="00B802EC" w:rsidP="001718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996F5E">
        <w:rPr>
          <w:sz w:val="24"/>
          <w:szCs w:val="24"/>
        </w:rPr>
        <w:t>2</w:t>
      </w:r>
      <w:r w:rsidR="001E237A">
        <w:rPr>
          <w:sz w:val="24"/>
          <w:szCs w:val="24"/>
        </w:rPr>
        <w:t xml:space="preserve"> </w:t>
      </w:r>
      <w:r w:rsidR="001E237A" w:rsidRPr="0008649B">
        <w:rPr>
          <w:sz w:val="20"/>
          <w:szCs w:val="24"/>
        </w:rPr>
        <w:t>[3]</w:t>
      </w:r>
      <w:r>
        <w:rPr>
          <w:sz w:val="24"/>
          <w:szCs w:val="24"/>
        </w:rPr>
        <w:tab/>
        <w:t>Leg precies uit wat er met het verteltempo gebeurt in de verzen 369 t/m 376.</w:t>
      </w:r>
      <w:r w:rsidR="009A522B" w:rsidRPr="009A522B">
        <w:rPr>
          <w:color w:val="FF0000"/>
          <w:sz w:val="18"/>
          <w:szCs w:val="18"/>
        </w:rPr>
        <w:t xml:space="preserve"> </w:t>
      </w:r>
      <w:r w:rsidR="009A522B" w:rsidRPr="00171833">
        <w:rPr>
          <w:color w:val="FF0000"/>
          <w:sz w:val="18"/>
          <w:szCs w:val="18"/>
        </w:rPr>
        <w:sym w:font="Wingdings" w:char="F0E8"/>
      </w:r>
      <w:r w:rsidR="009A522B">
        <w:rPr>
          <w:color w:val="FF0000"/>
          <w:sz w:val="18"/>
          <w:szCs w:val="18"/>
        </w:rPr>
        <w:t xml:space="preserve"> Tot aan de directe rede is het </w:t>
      </w:r>
      <w:r w:rsidR="0090589A">
        <w:rPr>
          <w:color w:val="FF0000"/>
          <w:sz w:val="18"/>
          <w:szCs w:val="18"/>
        </w:rPr>
        <w:tab/>
      </w:r>
      <w:r w:rsidR="009A522B">
        <w:rPr>
          <w:color w:val="FF0000"/>
          <w:sz w:val="18"/>
          <w:szCs w:val="18"/>
        </w:rPr>
        <w:t xml:space="preserve">verteltempo hoog (verteltijd kleiner dan vertelde tijd), in de directe rede hebben we vertraging (verteltijd ≈ vertelde tijd). </w:t>
      </w:r>
    </w:p>
    <w:p w:rsidR="00A1150B" w:rsidRPr="00280CA9" w:rsidRDefault="00A1150B" w:rsidP="00171833">
      <w:pPr>
        <w:spacing w:after="0" w:line="240" w:lineRule="auto"/>
        <w:rPr>
          <w:sz w:val="24"/>
          <w:szCs w:val="24"/>
        </w:rPr>
      </w:pPr>
    </w:p>
    <w:p w:rsidR="00B73619" w:rsidRDefault="00B73619" w:rsidP="00171833">
      <w:pPr>
        <w:autoSpaceDE w:val="0"/>
        <w:autoSpaceDN w:val="0"/>
        <w:adjustRightInd w:val="0"/>
        <w:spacing w:after="0" w:line="240" w:lineRule="auto"/>
        <w:ind w:left="705" w:hanging="705"/>
        <w:rPr>
          <w:b/>
          <w:sz w:val="24"/>
          <w:szCs w:val="24"/>
          <w:u w:val="single"/>
        </w:rPr>
      </w:pPr>
      <w:r w:rsidRPr="004A3716">
        <w:rPr>
          <w:b/>
          <w:sz w:val="24"/>
          <w:szCs w:val="24"/>
          <w:u w:val="single"/>
        </w:rPr>
        <w:t xml:space="preserve">Tekst </w:t>
      </w:r>
      <w:r w:rsidR="00A1150B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 Met. IV, vv. 590-601</w:t>
      </w:r>
    </w:p>
    <w:p w:rsidR="00EE283C" w:rsidRPr="00232C63" w:rsidRDefault="008E2129" w:rsidP="00171833">
      <w:pPr>
        <w:autoSpaceDE w:val="0"/>
        <w:autoSpaceDN w:val="0"/>
        <w:adjustRightInd w:val="0"/>
        <w:spacing w:after="0" w:line="240" w:lineRule="auto"/>
        <w:ind w:left="705" w:hanging="705"/>
        <w:rPr>
          <w:sz w:val="24"/>
          <w:szCs w:val="24"/>
        </w:rPr>
      </w:pPr>
      <w:r w:rsidRPr="008E2129">
        <w:rPr>
          <w:sz w:val="24"/>
          <w:szCs w:val="24"/>
        </w:rPr>
        <w:t>2</w:t>
      </w:r>
      <w:r w:rsidR="001E237A">
        <w:rPr>
          <w:sz w:val="24"/>
          <w:szCs w:val="24"/>
        </w:rPr>
        <w:t>3</w:t>
      </w:r>
      <w:r w:rsidR="00F74813">
        <w:rPr>
          <w:sz w:val="24"/>
          <w:szCs w:val="24"/>
        </w:rPr>
        <w:t xml:space="preserve"> </w:t>
      </w:r>
      <w:r w:rsidR="00F74813" w:rsidRPr="00F74813">
        <w:rPr>
          <w:sz w:val="20"/>
          <w:szCs w:val="24"/>
        </w:rPr>
        <w:t>[</w:t>
      </w:r>
      <w:r w:rsidR="002F1C08">
        <w:rPr>
          <w:sz w:val="20"/>
          <w:szCs w:val="24"/>
        </w:rPr>
        <w:t>46</w:t>
      </w:r>
      <w:r w:rsidR="00F74813" w:rsidRPr="00F74813">
        <w:rPr>
          <w:sz w:val="20"/>
          <w:szCs w:val="24"/>
        </w:rPr>
        <w:t>]</w:t>
      </w:r>
      <w:r w:rsidRPr="008E2129">
        <w:rPr>
          <w:sz w:val="24"/>
          <w:szCs w:val="24"/>
        </w:rPr>
        <w:tab/>
      </w:r>
      <w:r>
        <w:rPr>
          <w:sz w:val="24"/>
          <w:szCs w:val="24"/>
        </w:rPr>
        <w:t>Vertaal deze tekst in goed Nederlands. Maak goed gebruik van de gegeven aantekeningen en gebruik het woordenboek alleen als je echt om een specifieke betekenis verlegen zit, verstandig dus.</w:t>
      </w:r>
      <w:r w:rsidR="00EE283C" w:rsidRPr="00232C63">
        <w:rPr>
          <w:sz w:val="24"/>
          <w:szCs w:val="24"/>
        </w:rPr>
        <w:br w:type="page"/>
      </w:r>
    </w:p>
    <w:p w:rsidR="00A1150B" w:rsidRPr="007F59CA" w:rsidRDefault="00A1150B" w:rsidP="00171833">
      <w:pPr>
        <w:spacing w:after="0" w:line="240" w:lineRule="auto"/>
        <w:rPr>
          <w:sz w:val="30"/>
          <w:szCs w:val="24"/>
        </w:rPr>
      </w:pPr>
      <w:r w:rsidRPr="007F59CA">
        <w:rPr>
          <w:sz w:val="30"/>
          <w:szCs w:val="24"/>
        </w:rPr>
        <w:lastRenderedPageBreak/>
        <w:t>Afbeeldingen</w:t>
      </w:r>
    </w:p>
    <w:p w:rsidR="007F59CA" w:rsidRDefault="00A1150B" w:rsidP="00171833">
      <w:pPr>
        <w:spacing w:after="0" w:line="240" w:lineRule="auto"/>
        <w:rPr>
          <w:sz w:val="30"/>
          <w:szCs w:val="24"/>
        </w:rPr>
      </w:pPr>
      <w:r>
        <w:rPr>
          <w:noProof/>
          <w:lang w:val="en-US"/>
        </w:rPr>
        <w:drawing>
          <wp:inline distT="0" distB="0" distL="0" distR="0" wp14:anchorId="4949992C" wp14:editId="13B7E345">
            <wp:extent cx="2865600" cy="2088000"/>
            <wp:effectExtent l="0" t="0" r="0" b="7620"/>
            <wp:docPr id="1" name="Afbeelding 1" descr="http://www.latein-pagina.de/ovid/pic_ovid_2/phaet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atein-pagina.de/ovid/pic_ovid_2/phaeton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9CA">
        <w:rPr>
          <w:sz w:val="30"/>
          <w:szCs w:val="24"/>
        </w:rPr>
        <w:t xml:space="preserve"> </w:t>
      </w:r>
      <w:r w:rsidR="007F59CA" w:rsidRPr="007F59CA">
        <w:rPr>
          <w:sz w:val="30"/>
          <w:szCs w:val="24"/>
        </w:rPr>
        <w:tab/>
      </w:r>
      <w:r w:rsidR="007F59CA">
        <w:rPr>
          <w:sz w:val="30"/>
          <w:szCs w:val="24"/>
        </w:rPr>
        <w:tab/>
      </w:r>
      <w:r w:rsidR="007F59CA">
        <w:rPr>
          <w:sz w:val="30"/>
          <w:szCs w:val="24"/>
        </w:rPr>
        <w:tab/>
      </w:r>
      <w:r w:rsidRPr="007F59CA">
        <w:rPr>
          <w:sz w:val="30"/>
          <w:szCs w:val="24"/>
        </w:rPr>
        <w:t xml:space="preserve">  </w:t>
      </w:r>
      <w:r>
        <w:rPr>
          <w:noProof/>
          <w:lang w:val="en-US"/>
        </w:rPr>
        <w:drawing>
          <wp:inline distT="0" distB="0" distL="0" distR="0" wp14:anchorId="228405EC" wp14:editId="49976221">
            <wp:extent cx="2703600" cy="2088000"/>
            <wp:effectExtent l="0" t="0" r="1905" b="7620"/>
            <wp:docPr id="2" name="Afbeelding 2" descr="http://4.bp.blogspot.com/-OOQZHRCS_JI/UGeVpIAsYtI/AAAAAAAAK5c/tkm8kG42qAA/s1600/lepicie-narcis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OOQZHRCS_JI/UGeVpIAsYtI/AAAAAAAAK5c/tkm8kG42qAA/s1600/lepicie-narciss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CA" w:rsidRPr="007C3B6C" w:rsidRDefault="007F59CA" w:rsidP="00171833">
      <w:pPr>
        <w:spacing w:after="0" w:line="240" w:lineRule="auto"/>
        <w:rPr>
          <w:sz w:val="30"/>
          <w:szCs w:val="24"/>
        </w:rPr>
      </w:pP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 w:rsidRPr="007C3B6C">
        <w:rPr>
          <w:sz w:val="30"/>
          <w:szCs w:val="24"/>
        </w:rPr>
        <w:t>1</w:t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  <w:t>2</w:t>
      </w:r>
      <w:r w:rsidR="00A1150B" w:rsidRPr="007C3B6C">
        <w:rPr>
          <w:sz w:val="30"/>
          <w:szCs w:val="24"/>
        </w:rPr>
        <w:t xml:space="preserve"> </w:t>
      </w:r>
    </w:p>
    <w:p w:rsidR="00E56672" w:rsidRPr="007C3B6C" w:rsidRDefault="00A1150B" w:rsidP="00171833">
      <w:pPr>
        <w:spacing w:after="0" w:line="240" w:lineRule="auto"/>
        <w:rPr>
          <w:sz w:val="30"/>
          <w:szCs w:val="24"/>
        </w:rPr>
      </w:pPr>
      <w:r w:rsidRPr="007C3B6C">
        <w:rPr>
          <w:sz w:val="30"/>
          <w:szCs w:val="24"/>
        </w:rPr>
        <w:t xml:space="preserve"> </w:t>
      </w:r>
    </w:p>
    <w:p w:rsidR="00A1150B" w:rsidRPr="007C3B6C" w:rsidRDefault="00A1150B" w:rsidP="00171833">
      <w:pPr>
        <w:spacing w:after="0" w:line="240" w:lineRule="auto"/>
        <w:rPr>
          <w:sz w:val="30"/>
          <w:szCs w:val="24"/>
        </w:rPr>
      </w:pPr>
      <w:r>
        <w:rPr>
          <w:noProof/>
          <w:lang w:val="en-US"/>
        </w:rPr>
        <w:drawing>
          <wp:inline distT="0" distB="0" distL="0" distR="0" wp14:anchorId="583CA65A" wp14:editId="007B33F5">
            <wp:extent cx="3477600" cy="2088000"/>
            <wp:effectExtent l="0" t="0" r="8890" b="7620"/>
            <wp:docPr id="3" name="Afbeelding 3" descr="http://static.guim.co.uk/sys-images/Arts/Arts_/Pictures/2012/3/9/1331307756117/Diana-and-Callisto-by-Tit-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guim.co.uk/sys-images/Arts/Arts_/Pictures/2012/3/9/1331307756117/Diana-and-Callisto-by-Tit-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6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9CA" w:rsidRPr="007C3B6C">
        <w:rPr>
          <w:sz w:val="30"/>
          <w:szCs w:val="24"/>
        </w:rPr>
        <w:t xml:space="preserve">    </w:t>
      </w:r>
      <w:r w:rsidR="007F59CA">
        <w:rPr>
          <w:noProof/>
          <w:lang w:val="en-US"/>
        </w:rPr>
        <w:drawing>
          <wp:inline distT="0" distB="0" distL="0" distR="0" wp14:anchorId="3F7F5F19" wp14:editId="147009B7">
            <wp:extent cx="2883600" cy="2088000"/>
            <wp:effectExtent l="0" t="0" r="0" b="7620"/>
            <wp:docPr id="4" name="Afbeelding 4" descr="http://www.latein-pagina.de/ovid/pic_ovid_14/circe_picus_baur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tein-pagina.de/ovid/pic_ovid_14/circe_picus_baur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33"/>
                    <a:stretch/>
                  </pic:blipFill>
                  <pic:spPr bwMode="auto">
                    <a:xfrm>
                      <a:off x="0" y="0"/>
                      <a:ext cx="28836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59CA" w:rsidRPr="007C3B6C">
        <w:rPr>
          <w:sz w:val="30"/>
          <w:szCs w:val="24"/>
        </w:rPr>
        <w:t xml:space="preserve">  </w:t>
      </w:r>
    </w:p>
    <w:p w:rsidR="00A1150B" w:rsidRPr="007C3B6C" w:rsidRDefault="00A1150B" w:rsidP="00171833">
      <w:pPr>
        <w:spacing w:after="0" w:line="240" w:lineRule="auto"/>
        <w:rPr>
          <w:sz w:val="30"/>
          <w:szCs w:val="24"/>
        </w:rPr>
      </w:pPr>
      <w:r w:rsidRPr="007C3B6C">
        <w:rPr>
          <w:sz w:val="30"/>
          <w:szCs w:val="24"/>
        </w:rPr>
        <w:t xml:space="preserve"> </w:t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="007F59CA" w:rsidRPr="007C3B6C">
        <w:rPr>
          <w:sz w:val="30"/>
          <w:szCs w:val="24"/>
        </w:rPr>
        <w:tab/>
      </w:r>
      <w:r w:rsidR="007F59CA" w:rsidRPr="007C3B6C">
        <w:rPr>
          <w:sz w:val="30"/>
          <w:szCs w:val="24"/>
        </w:rPr>
        <w:tab/>
        <w:t>3</w:t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  <w:t xml:space="preserve">    </w:t>
      </w:r>
      <w:r w:rsidR="007F59CA" w:rsidRPr="007C3B6C">
        <w:rPr>
          <w:sz w:val="30"/>
          <w:szCs w:val="24"/>
        </w:rPr>
        <w:tab/>
      </w:r>
      <w:r w:rsidR="007F59CA"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 xml:space="preserve">   </w:t>
      </w:r>
      <w:r w:rsidR="007F59CA" w:rsidRPr="007C3B6C">
        <w:rPr>
          <w:sz w:val="30"/>
          <w:szCs w:val="24"/>
        </w:rPr>
        <w:t>4</w:t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</w:p>
    <w:p w:rsidR="00E56672" w:rsidRPr="007C3B6C" w:rsidRDefault="00E56672" w:rsidP="00171833">
      <w:pPr>
        <w:spacing w:after="0" w:line="240" w:lineRule="auto"/>
        <w:rPr>
          <w:sz w:val="30"/>
          <w:szCs w:val="24"/>
        </w:rPr>
      </w:pPr>
    </w:p>
    <w:p w:rsidR="00A1150B" w:rsidRPr="007C3B6C" w:rsidRDefault="00D84C5C" w:rsidP="00171833">
      <w:pPr>
        <w:spacing w:after="0" w:line="240" w:lineRule="auto"/>
        <w:rPr>
          <w:sz w:val="30"/>
          <w:szCs w:val="24"/>
        </w:rPr>
      </w:pPr>
      <w:r w:rsidRPr="007C3B6C">
        <w:rPr>
          <w:sz w:val="30"/>
          <w:szCs w:val="24"/>
        </w:rPr>
        <w:t xml:space="preserve"> </w:t>
      </w:r>
      <w:r>
        <w:rPr>
          <w:noProof/>
          <w:lang w:val="en-US"/>
        </w:rPr>
        <w:drawing>
          <wp:inline distT="0" distB="0" distL="0" distR="0" wp14:anchorId="58D1EC0E" wp14:editId="509EDD83">
            <wp:extent cx="3340800" cy="2088000"/>
            <wp:effectExtent l="0" t="0" r="0" b="7620"/>
            <wp:docPr id="5" name="Afbeelding 5" descr="http://imgc.allpostersimages.com/images/P-473-488-90/65/6509/P3T6100Z/poster/luigi-ademollo-atalanta-and-hippomenes-book-x-illustration-from-ovid-s-metamorphoses-florence-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c.allpostersimages.com/images/P-473-488-90/65/6509/P3T6100Z/poster/luigi-ademollo-atalanta-and-hippomenes-book-x-illustration-from-ovid-s-metamorphoses-florence-1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9" t="10827" r="7580" b="17651"/>
                    <a:stretch/>
                  </pic:blipFill>
                  <pic:spPr bwMode="auto">
                    <a:xfrm>
                      <a:off x="0" y="0"/>
                      <a:ext cx="33408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C3B6C">
        <w:rPr>
          <w:sz w:val="30"/>
          <w:szCs w:val="24"/>
        </w:rPr>
        <w:t xml:space="preserve"> </w:t>
      </w:r>
      <w:r w:rsidR="007F59CA" w:rsidRPr="007C3B6C">
        <w:rPr>
          <w:sz w:val="30"/>
          <w:szCs w:val="24"/>
        </w:rPr>
        <w:t xml:space="preserve">   </w:t>
      </w:r>
      <w:r>
        <w:rPr>
          <w:noProof/>
          <w:lang w:val="en-US"/>
        </w:rPr>
        <w:drawing>
          <wp:inline distT="0" distB="0" distL="0" distR="0" wp14:anchorId="41F15501" wp14:editId="6256E000">
            <wp:extent cx="3322800" cy="2088000"/>
            <wp:effectExtent l="0" t="0" r="0" b="7620"/>
            <wp:docPr id="6" name="Afbeelding 6" descr="http://www.clubs.nl/ClubsData/49220/incoming/Venus%20&amp;%20A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ubs.nl/ClubsData/49220/incoming/Venus%20&amp;%20Am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6" r="11980"/>
                    <a:stretch/>
                  </pic:blipFill>
                  <pic:spPr bwMode="auto">
                    <a:xfrm>
                      <a:off x="0" y="0"/>
                      <a:ext cx="33228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C5C" w:rsidRPr="007C3B6C" w:rsidRDefault="00D84C5C" w:rsidP="00171833">
      <w:pPr>
        <w:spacing w:after="0" w:line="240" w:lineRule="auto"/>
        <w:rPr>
          <w:sz w:val="30"/>
          <w:szCs w:val="24"/>
        </w:rPr>
      </w:pP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  <w:t>5</w:t>
      </w:r>
      <w:r w:rsidRPr="007C3B6C">
        <w:rPr>
          <w:sz w:val="30"/>
          <w:szCs w:val="24"/>
        </w:rPr>
        <w:tab/>
      </w:r>
      <w:r w:rsidR="007F59CA" w:rsidRPr="007C3B6C">
        <w:rPr>
          <w:sz w:val="30"/>
          <w:szCs w:val="24"/>
        </w:rPr>
        <w:tab/>
      </w:r>
      <w:r w:rsidR="007F59CA"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</w:r>
      <w:r w:rsidRPr="007C3B6C">
        <w:rPr>
          <w:sz w:val="30"/>
          <w:szCs w:val="24"/>
        </w:rPr>
        <w:tab/>
        <w:t xml:space="preserve">   6</w:t>
      </w:r>
      <w:r w:rsidRPr="007C3B6C">
        <w:rPr>
          <w:sz w:val="30"/>
          <w:szCs w:val="24"/>
        </w:rPr>
        <w:tab/>
      </w:r>
    </w:p>
    <w:p w:rsidR="00097677" w:rsidRPr="007C3B6C" w:rsidRDefault="00737F4F" w:rsidP="00171833">
      <w:pPr>
        <w:spacing w:after="0" w:line="240" w:lineRule="auto"/>
        <w:jc w:val="center"/>
        <w:rPr>
          <w:sz w:val="30"/>
          <w:szCs w:val="24"/>
        </w:rPr>
      </w:pPr>
      <w:r>
        <w:rPr>
          <w:noProof/>
          <w:lang w:val="en-US"/>
        </w:rPr>
        <w:drawing>
          <wp:inline distT="0" distB="0" distL="0" distR="0" wp14:anchorId="52DA0B73" wp14:editId="6B642F95">
            <wp:extent cx="3229200" cy="2088000"/>
            <wp:effectExtent l="0" t="0" r="9525" b="7620"/>
            <wp:docPr id="7" name="Afbeelding 7" descr="http://upload.wikimedia.org/wikipedia/commons/e/ee/Bauer_-_Apollo_Hyaci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e/ee/Bauer_-_Apollo_Hyacint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9" t="15550" r="8366" b="11834"/>
                    <a:stretch/>
                  </pic:blipFill>
                  <pic:spPr bwMode="auto">
                    <a:xfrm>
                      <a:off x="0" y="0"/>
                      <a:ext cx="32292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7677" w:rsidRPr="007C3B6C">
        <w:rPr>
          <w:sz w:val="30"/>
          <w:szCs w:val="24"/>
        </w:rPr>
        <w:t xml:space="preserve"> </w:t>
      </w:r>
    </w:p>
    <w:p w:rsidR="00A1150B" w:rsidRPr="007C3B6C" w:rsidRDefault="00097677" w:rsidP="00171833">
      <w:pPr>
        <w:spacing w:after="0" w:line="240" w:lineRule="auto"/>
        <w:jc w:val="center"/>
        <w:rPr>
          <w:sz w:val="30"/>
          <w:szCs w:val="24"/>
        </w:rPr>
      </w:pPr>
      <w:r w:rsidRPr="007C3B6C">
        <w:rPr>
          <w:sz w:val="30"/>
          <w:szCs w:val="24"/>
        </w:rPr>
        <w:t>7</w:t>
      </w:r>
      <w:r w:rsidR="00A1150B" w:rsidRPr="007C3B6C">
        <w:rPr>
          <w:sz w:val="30"/>
          <w:szCs w:val="24"/>
        </w:rPr>
        <w:br w:type="page"/>
      </w:r>
    </w:p>
    <w:p w:rsidR="00737D42" w:rsidRPr="007C3B6C" w:rsidRDefault="00EE283C" w:rsidP="00171833">
      <w:pPr>
        <w:spacing w:after="0" w:line="276" w:lineRule="auto"/>
        <w:rPr>
          <w:sz w:val="30"/>
          <w:szCs w:val="24"/>
        </w:rPr>
      </w:pPr>
      <w:r w:rsidRPr="007C3B6C">
        <w:rPr>
          <w:sz w:val="30"/>
          <w:szCs w:val="24"/>
        </w:rPr>
        <w:lastRenderedPageBreak/>
        <w:t>Teksten</w:t>
      </w:r>
    </w:p>
    <w:p w:rsidR="0010607D" w:rsidRPr="007C3B6C" w:rsidRDefault="0010607D" w:rsidP="00171833">
      <w:pPr>
        <w:spacing w:after="120" w:line="240" w:lineRule="auto"/>
        <w:rPr>
          <w:b/>
          <w:sz w:val="24"/>
          <w:szCs w:val="24"/>
        </w:rPr>
      </w:pPr>
      <w:r w:rsidRPr="007C3B6C">
        <w:rPr>
          <w:b/>
          <w:sz w:val="24"/>
          <w:szCs w:val="24"/>
        </w:rPr>
        <w:t>Tekst 1</w:t>
      </w:r>
      <w:r w:rsidR="00C864E4" w:rsidRPr="007C3B6C">
        <w:rPr>
          <w:b/>
          <w:sz w:val="24"/>
          <w:szCs w:val="24"/>
        </w:rPr>
        <w:t xml:space="preserve"> (Met. I, 1-4)</w:t>
      </w:r>
    </w:p>
    <w:p w:rsidR="0090589A" w:rsidRDefault="000A7E4C" w:rsidP="0090589A">
      <w:pPr>
        <w:pStyle w:val="Geenafstand"/>
        <w:spacing w:after="120"/>
        <w:ind w:firstLine="708"/>
        <w:rPr>
          <w:rFonts w:asciiTheme="minorHAnsi" w:hAnsiTheme="minorHAnsi" w:cs="Arial"/>
          <w:szCs w:val="24"/>
          <w:lang w:val="en-US"/>
        </w:rPr>
      </w:pPr>
      <w:r w:rsidRPr="007F59CA">
        <w:rPr>
          <w:rFonts w:asciiTheme="minorHAnsi" w:hAnsiTheme="minorHAnsi" w:cs="Arial"/>
          <w:szCs w:val="24"/>
          <w:lang w:val="en-US"/>
        </w:rPr>
        <w:t xml:space="preserve">In nova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fert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animus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mutatas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dicere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formas</w:t>
      </w:r>
      <w:proofErr w:type="spellEnd"/>
    </w:p>
    <w:p w:rsidR="0090589A" w:rsidRDefault="000A7E4C" w:rsidP="0090589A">
      <w:pPr>
        <w:pStyle w:val="Geenafstand"/>
        <w:spacing w:after="120"/>
        <w:ind w:firstLine="708"/>
        <w:rPr>
          <w:rFonts w:asciiTheme="minorHAnsi" w:hAnsiTheme="minorHAnsi" w:cs="Arial"/>
          <w:szCs w:val="24"/>
          <w:lang w:val="en-US"/>
        </w:rPr>
      </w:pPr>
      <w:r w:rsidRPr="007F59CA">
        <w:rPr>
          <w:rFonts w:asciiTheme="minorHAnsi" w:hAnsiTheme="minorHAnsi" w:cs="Arial"/>
          <w:szCs w:val="24"/>
          <w:lang w:val="en-US"/>
        </w:rPr>
        <w:t xml:space="preserve">corpora; di,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coeptis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(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nam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vos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mutastis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illa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>)</w:t>
      </w:r>
    </w:p>
    <w:p w:rsidR="0090589A" w:rsidRDefault="000A7E4C" w:rsidP="0090589A">
      <w:pPr>
        <w:pStyle w:val="Geenafstand"/>
        <w:spacing w:after="120"/>
        <w:ind w:firstLine="708"/>
        <w:rPr>
          <w:rFonts w:asciiTheme="minorHAnsi" w:hAnsiTheme="minorHAnsi" w:cs="Arial"/>
          <w:szCs w:val="24"/>
          <w:lang w:val="en-US"/>
        </w:rPr>
      </w:pPr>
      <w:r w:rsidRPr="007F59CA">
        <w:rPr>
          <w:rFonts w:asciiTheme="minorHAnsi" w:hAnsiTheme="minorHAnsi" w:cs="Arial"/>
          <w:szCs w:val="24"/>
          <w:lang w:val="en-US"/>
        </w:rPr>
        <w:t xml:space="preserve">aspirate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meis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primaque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ab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origine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mundi</w:t>
      </w:r>
    </w:p>
    <w:p w:rsidR="000A7E4C" w:rsidRPr="007C3B6C" w:rsidRDefault="000A7E4C" w:rsidP="0090589A">
      <w:pPr>
        <w:pStyle w:val="Geenafstand"/>
        <w:spacing w:after="120"/>
        <w:ind w:firstLine="708"/>
        <w:rPr>
          <w:rFonts w:asciiTheme="minorHAnsi" w:hAnsiTheme="minorHAnsi" w:cs="Arial"/>
          <w:szCs w:val="24"/>
          <w:lang w:val="en-US"/>
        </w:rPr>
      </w:pPr>
      <w:r w:rsidRPr="007F59CA">
        <w:rPr>
          <w:rFonts w:asciiTheme="minorHAnsi" w:hAnsiTheme="minorHAnsi" w:cs="Arial"/>
          <w:szCs w:val="24"/>
          <w:lang w:val="en-US"/>
        </w:rPr>
        <w:t xml:space="preserve">ad mea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perpetuum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deducite</w:t>
      </w:r>
      <w:proofErr w:type="spellEnd"/>
      <w:r w:rsidRPr="007F59CA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F59CA">
        <w:rPr>
          <w:rFonts w:asciiTheme="minorHAnsi" w:hAnsiTheme="minorHAnsi" w:cs="Arial"/>
          <w:szCs w:val="24"/>
          <w:lang w:val="en-US"/>
        </w:rPr>
        <w:t>tem</w:t>
      </w:r>
      <w:r w:rsidRPr="007C3B6C">
        <w:rPr>
          <w:rFonts w:asciiTheme="minorHAnsi" w:hAnsiTheme="minorHAnsi" w:cs="Arial"/>
          <w:szCs w:val="24"/>
          <w:lang w:val="en-US"/>
        </w:rPr>
        <w:t>pora</w:t>
      </w:r>
      <w:proofErr w:type="spellEnd"/>
      <w:r w:rsidRPr="007C3B6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7C3B6C">
        <w:rPr>
          <w:rFonts w:asciiTheme="minorHAnsi" w:hAnsiTheme="minorHAnsi" w:cs="Arial"/>
          <w:szCs w:val="24"/>
          <w:lang w:val="en-US"/>
        </w:rPr>
        <w:t>carmen</w:t>
      </w:r>
      <w:proofErr w:type="spellEnd"/>
      <w:r w:rsidRPr="007C3B6C">
        <w:rPr>
          <w:rFonts w:asciiTheme="minorHAnsi" w:hAnsiTheme="minorHAnsi" w:cs="Arial"/>
          <w:szCs w:val="24"/>
          <w:lang w:val="en-US"/>
        </w:rPr>
        <w:t>.</w:t>
      </w:r>
    </w:p>
    <w:p w:rsidR="00C62624" w:rsidRPr="007C3B6C" w:rsidRDefault="00C62624" w:rsidP="00171833">
      <w:pPr>
        <w:autoSpaceDE w:val="0"/>
        <w:autoSpaceDN w:val="0"/>
        <w:adjustRightInd w:val="0"/>
        <w:spacing w:after="120" w:line="240" w:lineRule="auto"/>
        <w:ind w:firstLine="708"/>
        <w:rPr>
          <w:rFonts w:cs="Georgia"/>
          <w:color w:val="231F20"/>
          <w:sz w:val="24"/>
          <w:szCs w:val="24"/>
          <w:lang w:val="en-US"/>
        </w:rPr>
      </w:pPr>
    </w:p>
    <w:p w:rsidR="005A7939" w:rsidRPr="007C3B6C" w:rsidRDefault="005A7939" w:rsidP="00171833">
      <w:pPr>
        <w:autoSpaceDE w:val="0"/>
        <w:autoSpaceDN w:val="0"/>
        <w:adjustRightInd w:val="0"/>
        <w:spacing w:after="120" w:line="240" w:lineRule="auto"/>
        <w:rPr>
          <w:rFonts w:cs="Georgia"/>
          <w:b/>
          <w:color w:val="231F20"/>
          <w:sz w:val="24"/>
          <w:szCs w:val="24"/>
        </w:rPr>
      </w:pPr>
      <w:r w:rsidRPr="007F59CA">
        <w:rPr>
          <w:rFonts w:cs="Georgia"/>
          <w:b/>
          <w:color w:val="231F20"/>
          <w:sz w:val="24"/>
          <w:szCs w:val="24"/>
        </w:rPr>
        <w:t>Tekst 2</w:t>
      </w:r>
      <w:r w:rsidR="00C864E4" w:rsidRPr="007F59CA">
        <w:rPr>
          <w:rFonts w:cs="Georgia"/>
          <w:b/>
          <w:color w:val="231F20"/>
          <w:sz w:val="24"/>
          <w:szCs w:val="24"/>
        </w:rPr>
        <w:t xml:space="preserve"> (Met. II, 17</w:t>
      </w:r>
      <w:r w:rsidR="00CB5EF3" w:rsidRPr="007C3B6C">
        <w:rPr>
          <w:rFonts w:cs="Georgia"/>
          <w:b/>
          <w:color w:val="231F20"/>
          <w:sz w:val="24"/>
          <w:szCs w:val="24"/>
        </w:rPr>
        <w:t>8</w:t>
      </w:r>
      <w:r w:rsidR="00C864E4" w:rsidRPr="007C3B6C">
        <w:rPr>
          <w:rFonts w:cs="Georgia"/>
          <w:b/>
          <w:color w:val="231F20"/>
          <w:sz w:val="24"/>
          <w:szCs w:val="24"/>
        </w:rPr>
        <w:t>-1</w:t>
      </w:r>
      <w:r w:rsidR="00CB5EF3" w:rsidRPr="007C3B6C">
        <w:rPr>
          <w:rFonts w:cs="Georgia"/>
          <w:b/>
          <w:color w:val="231F20"/>
          <w:sz w:val="24"/>
          <w:szCs w:val="24"/>
        </w:rPr>
        <w:t>92</w:t>
      </w:r>
      <w:r w:rsidR="00C864E4" w:rsidRPr="007C3B6C">
        <w:rPr>
          <w:rFonts w:cs="Georgia"/>
          <w:b/>
          <w:color w:val="231F20"/>
          <w:sz w:val="24"/>
          <w:szCs w:val="24"/>
        </w:rPr>
        <w:t>)</w:t>
      </w:r>
    </w:p>
    <w:p w:rsidR="000A7E4C" w:rsidRPr="00DB7D3B" w:rsidRDefault="000A7E4C" w:rsidP="00171833">
      <w:pPr>
        <w:pStyle w:val="Geenafstand"/>
        <w:spacing w:after="120"/>
        <w:rPr>
          <w:rFonts w:asciiTheme="minorHAnsi" w:hAnsiTheme="minorHAnsi" w:cs="Arial"/>
          <w:szCs w:val="24"/>
        </w:rPr>
      </w:pPr>
      <w:r w:rsidRPr="007C3B6C">
        <w:rPr>
          <w:rFonts w:asciiTheme="minorHAnsi" w:hAnsiTheme="minorHAnsi" w:cs="Arial"/>
          <w:szCs w:val="24"/>
        </w:rPr>
        <w:tab/>
        <w:t xml:space="preserve">Ut </w:t>
      </w:r>
      <w:proofErr w:type="spellStart"/>
      <w:r w:rsidRPr="007C3B6C">
        <w:rPr>
          <w:rFonts w:asciiTheme="minorHAnsi" w:hAnsiTheme="minorHAnsi" w:cs="Arial"/>
          <w:szCs w:val="24"/>
        </w:rPr>
        <w:t>vero</w:t>
      </w:r>
      <w:proofErr w:type="spellEnd"/>
      <w:r w:rsidRPr="007C3B6C">
        <w:rPr>
          <w:rFonts w:asciiTheme="minorHAnsi" w:hAnsiTheme="minorHAnsi" w:cs="Arial"/>
          <w:szCs w:val="24"/>
        </w:rPr>
        <w:t xml:space="preserve"> </w:t>
      </w:r>
      <w:proofErr w:type="spellStart"/>
      <w:r w:rsidRPr="007C3B6C">
        <w:rPr>
          <w:rFonts w:asciiTheme="minorHAnsi" w:hAnsiTheme="minorHAnsi" w:cs="Arial"/>
          <w:szCs w:val="24"/>
        </w:rPr>
        <w:t>summo</w:t>
      </w:r>
      <w:proofErr w:type="spellEnd"/>
      <w:r w:rsidRPr="007C3B6C">
        <w:rPr>
          <w:rFonts w:asciiTheme="minorHAnsi" w:hAnsiTheme="minorHAnsi" w:cs="Arial"/>
          <w:szCs w:val="24"/>
        </w:rPr>
        <w:t xml:space="preserve"> </w:t>
      </w:r>
      <w:proofErr w:type="spellStart"/>
      <w:r w:rsidRPr="007C3B6C">
        <w:rPr>
          <w:rFonts w:asciiTheme="minorHAnsi" w:hAnsiTheme="minorHAnsi" w:cs="Arial"/>
          <w:szCs w:val="24"/>
        </w:rPr>
        <w:t>de</w:t>
      </w:r>
      <w:r w:rsidRPr="00DB7D3B">
        <w:rPr>
          <w:rFonts w:asciiTheme="minorHAnsi" w:hAnsiTheme="minorHAnsi" w:cs="Arial"/>
          <w:szCs w:val="24"/>
        </w:rPr>
        <w:t>spexit</w:t>
      </w:r>
      <w:proofErr w:type="spellEnd"/>
      <w:r w:rsidRPr="00DB7D3B">
        <w:rPr>
          <w:rFonts w:asciiTheme="minorHAnsi" w:hAnsiTheme="minorHAnsi" w:cs="Arial"/>
          <w:szCs w:val="24"/>
        </w:rPr>
        <w:t xml:space="preserve"> </w:t>
      </w:r>
      <w:proofErr w:type="spellStart"/>
      <w:r w:rsidRPr="00DB7D3B">
        <w:rPr>
          <w:rFonts w:asciiTheme="minorHAnsi" w:hAnsiTheme="minorHAnsi" w:cs="Arial"/>
          <w:szCs w:val="24"/>
        </w:rPr>
        <w:t>ab</w:t>
      </w:r>
      <w:proofErr w:type="spellEnd"/>
      <w:r w:rsidRPr="00DB7D3B">
        <w:rPr>
          <w:rFonts w:asciiTheme="minorHAnsi" w:hAnsiTheme="minorHAnsi" w:cs="Arial"/>
          <w:szCs w:val="24"/>
        </w:rPr>
        <w:t xml:space="preserve"> </w:t>
      </w:r>
      <w:proofErr w:type="spellStart"/>
      <w:r w:rsidRPr="00DB7D3B">
        <w:rPr>
          <w:rFonts w:asciiTheme="minorHAnsi" w:hAnsiTheme="minorHAnsi" w:cs="Arial"/>
          <w:szCs w:val="24"/>
        </w:rPr>
        <w:t>aethere</w:t>
      </w:r>
      <w:proofErr w:type="spellEnd"/>
      <w:r w:rsidRPr="00DB7D3B">
        <w:rPr>
          <w:rFonts w:asciiTheme="minorHAnsi" w:hAnsiTheme="minorHAnsi" w:cs="Arial"/>
          <w:szCs w:val="24"/>
        </w:rPr>
        <w:t xml:space="preserve"> terras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DB7D3B">
        <w:rPr>
          <w:rFonts w:asciiTheme="minorHAnsi" w:hAnsiTheme="minorHAnsi" w:cs="Arial"/>
          <w:szCs w:val="24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infelix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Phaethon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penitus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penitusque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patentes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,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>180</w:t>
      </w: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palluit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subito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genua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intremuere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timore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suntque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oculis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tenebrae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per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tantum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lumen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obortae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,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iam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mallet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equos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numquam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tetigisse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paternos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,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iam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cognosse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genus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piget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valuisse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rogando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,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iam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Meropis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dici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cupiens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ita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fertur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ut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acta</w:t>
      </w:r>
      <w:proofErr w:type="spellEnd"/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>185</w:t>
      </w: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praecipiti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pinus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Borea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, cui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victa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remisit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frena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suus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rector, quam dis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votisque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reliquit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.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  <w:t xml:space="preserve">Quid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faciat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?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Multum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caeli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post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terga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relictum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,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  <w:t xml:space="preserve">ante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oculos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plus est.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Animo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metitur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utrumque</w:t>
      </w:r>
      <w:proofErr w:type="spellEnd"/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  <w:t xml:space="preserve">et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modo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, quos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illi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fatum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contingere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non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est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>,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>190</w:t>
      </w: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prospicit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occasus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interdum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respicit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ortus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, </w:t>
      </w:r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  <w:lang w:val="en-US"/>
        </w:rPr>
      </w:pP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quidque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agat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,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ignarus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stupet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et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nec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frena</w:t>
      </w:r>
      <w:proofErr w:type="spellEnd"/>
      <w:r w:rsidRPr="000A7E4C">
        <w:rPr>
          <w:rFonts w:asciiTheme="minorHAnsi" w:hAnsiTheme="minorHAnsi" w:cs="Arial"/>
          <w:szCs w:val="24"/>
          <w:lang w:val="en-US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  <w:lang w:val="en-US"/>
        </w:rPr>
        <w:t>remittit</w:t>
      </w:r>
      <w:proofErr w:type="spellEnd"/>
    </w:p>
    <w:p w:rsidR="000A7E4C" w:rsidRPr="000A7E4C" w:rsidRDefault="000A7E4C" w:rsidP="00171833">
      <w:pPr>
        <w:pStyle w:val="Geenafstand"/>
        <w:spacing w:after="120"/>
        <w:rPr>
          <w:rFonts w:asciiTheme="minorHAnsi" w:hAnsiTheme="minorHAnsi" w:cs="Arial"/>
          <w:szCs w:val="24"/>
        </w:rPr>
      </w:pPr>
      <w:r w:rsidRPr="000A7E4C">
        <w:rPr>
          <w:rFonts w:asciiTheme="minorHAnsi" w:hAnsiTheme="minorHAnsi" w:cs="Arial"/>
          <w:szCs w:val="24"/>
          <w:lang w:val="en-US"/>
        </w:rPr>
        <w:tab/>
      </w:r>
      <w:proofErr w:type="spellStart"/>
      <w:r w:rsidRPr="000A7E4C">
        <w:rPr>
          <w:rFonts w:asciiTheme="minorHAnsi" w:hAnsiTheme="minorHAnsi" w:cs="Arial"/>
          <w:szCs w:val="24"/>
        </w:rPr>
        <w:t>nec</w:t>
      </w:r>
      <w:proofErr w:type="spellEnd"/>
      <w:r w:rsidRPr="000A7E4C">
        <w:rPr>
          <w:rFonts w:asciiTheme="minorHAnsi" w:hAnsiTheme="minorHAnsi" w:cs="Arial"/>
          <w:szCs w:val="24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</w:rPr>
        <w:t>retinere</w:t>
      </w:r>
      <w:proofErr w:type="spellEnd"/>
      <w:r w:rsidRPr="000A7E4C">
        <w:rPr>
          <w:rFonts w:asciiTheme="minorHAnsi" w:hAnsiTheme="minorHAnsi" w:cs="Arial"/>
          <w:szCs w:val="24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</w:rPr>
        <w:t>valet</w:t>
      </w:r>
      <w:proofErr w:type="spellEnd"/>
      <w:r w:rsidRPr="000A7E4C">
        <w:rPr>
          <w:rFonts w:asciiTheme="minorHAnsi" w:hAnsiTheme="minorHAnsi" w:cs="Arial"/>
          <w:szCs w:val="24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</w:rPr>
        <w:t>nec</w:t>
      </w:r>
      <w:proofErr w:type="spellEnd"/>
      <w:r w:rsidRPr="000A7E4C">
        <w:rPr>
          <w:rFonts w:asciiTheme="minorHAnsi" w:hAnsiTheme="minorHAnsi" w:cs="Arial"/>
          <w:szCs w:val="24"/>
        </w:rPr>
        <w:t xml:space="preserve"> nomina </w:t>
      </w:r>
      <w:proofErr w:type="spellStart"/>
      <w:r w:rsidRPr="000A7E4C">
        <w:rPr>
          <w:rFonts w:asciiTheme="minorHAnsi" w:hAnsiTheme="minorHAnsi" w:cs="Arial"/>
          <w:szCs w:val="24"/>
        </w:rPr>
        <w:t>novit</w:t>
      </w:r>
      <w:proofErr w:type="spellEnd"/>
      <w:r w:rsidRPr="000A7E4C">
        <w:rPr>
          <w:rFonts w:asciiTheme="minorHAnsi" w:hAnsiTheme="minorHAnsi" w:cs="Arial"/>
          <w:szCs w:val="24"/>
        </w:rPr>
        <w:t xml:space="preserve"> </w:t>
      </w:r>
      <w:proofErr w:type="spellStart"/>
      <w:r w:rsidRPr="000A7E4C">
        <w:rPr>
          <w:rFonts w:asciiTheme="minorHAnsi" w:hAnsiTheme="minorHAnsi" w:cs="Arial"/>
          <w:szCs w:val="24"/>
        </w:rPr>
        <w:t>equorum</w:t>
      </w:r>
      <w:proofErr w:type="spellEnd"/>
      <w:r w:rsidRPr="000A7E4C">
        <w:rPr>
          <w:rFonts w:asciiTheme="minorHAnsi" w:hAnsiTheme="minorHAnsi" w:cs="Arial"/>
          <w:szCs w:val="24"/>
        </w:rPr>
        <w:t>.</w:t>
      </w:r>
    </w:p>
    <w:p w:rsidR="000A7E4C" w:rsidRDefault="000A7E4C" w:rsidP="00171833">
      <w:pPr>
        <w:spacing w:after="120" w:line="240" w:lineRule="auto"/>
        <w:ind w:left="705"/>
        <w:rPr>
          <w:b/>
          <w:sz w:val="24"/>
          <w:szCs w:val="24"/>
        </w:rPr>
      </w:pPr>
    </w:p>
    <w:p w:rsidR="00CB5EF3" w:rsidRPr="00CB5EF3" w:rsidRDefault="008A2B08" w:rsidP="00171833">
      <w:pPr>
        <w:spacing w:after="120" w:line="240" w:lineRule="auto"/>
        <w:rPr>
          <w:b/>
          <w:sz w:val="24"/>
          <w:szCs w:val="24"/>
          <w:lang w:val="en-US"/>
        </w:rPr>
      </w:pPr>
      <w:r w:rsidRPr="000A7E4C">
        <w:rPr>
          <w:b/>
          <w:sz w:val="24"/>
          <w:szCs w:val="24"/>
        </w:rPr>
        <w:t>Tekst 3</w:t>
      </w:r>
      <w:r w:rsidR="00C864E4" w:rsidRPr="000A7E4C">
        <w:rPr>
          <w:b/>
          <w:sz w:val="24"/>
          <w:szCs w:val="24"/>
        </w:rPr>
        <w:t xml:space="preserve"> (Met. </w:t>
      </w:r>
      <w:r w:rsidR="00C864E4" w:rsidRPr="00CB5EF3">
        <w:rPr>
          <w:b/>
          <w:sz w:val="24"/>
          <w:szCs w:val="24"/>
          <w:lang w:val="en-US"/>
        </w:rPr>
        <w:t>III, 4</w:t>
      </w:r>
      <w:r w:rsidR="00CB5EF3" w:rsidRPr="00CB5EF3">
        <w:rPr>
          <w:b/>
          <w:sz w:val="24"/>
          <w:szCs w:val="24"/>
          <w:lang w:val="en-US"/>
        </w:rPr>
        <w:t>65</w:t>
      </w:r>
      <w:r w:rsidR="00C864E4" w:rsidRPr="00CB5EF3">
        <w:rPr>
          <w:b/>
          <w:sz w:val="24"/>
          <w:szCs w:val="24"/>
          <w:lang w:val="en-US"/>
        </w:rPr>
        <w:t>-4</w:t>
      </w:r>
      <w:r w:rsidR="00CB5EF3">
        <w:rPr>
          <w:b/>
          <w:sz w:val="24"/>
          <w:szCs w:val="24"/>
          <w:lang w:val="en-US"/>
        </w:rPr>
        <w:t>73</w:t>
      </w:r>
      <w:r w:rsidR="00C864E4" w:rsidRPr="00CB5EF3">
        <w:rPr>
          <w:b/>
          <w:sz w:val="24"/>
          <w:szCs w:val="24"/>
          <w:lang w:val="en-US"/>
        </w:rPr>
        <w:t>)</w:t>
      </w:r>
    </w:p>
    <w:p w:rsidR="000A7E4C" w:rsidRPr="00CB5EF3" w:rsidRDefault="00CB5EF3" w:rsidP="00171833">
      <w:pPr>
        <w:spacing w:after="120" w:line="240" w:lineRule="auto"/>
        <w:rPr>
          <w:b/>
          <w:sz w:val="24"/>
          <w:szCs w:val="24"/>
          <w:lang w:val="en-US"/>
        </w:rPr>
      </w:pPr>
      <w:r w:rsidRPr="00CB5EF3">
        <w:rPr>
          <w:sz w:val="24"/>
          <w:szCs w:val="24"/>
          <w:lang w:val="en-US"/>
        </w:rPr>
        <w:t>465</w:t>
      </w:r>
      <w:r w:rsidRPr="00CB5EF3">
        <w:rPr>
          <w:sz w:val="24"/>
          <w:szCs w:val="24"/>
          <w:lang w:val="en-US"/>
        </w:rPr>
        <w:tab/>
      </w:r>
      <w:r w:rsidR="000A7E4C" w:rsidRPr="00CB5EF3">
        <w:rPr>
          <w:sz w:val="24"/>
          <w:szCs w:val="24"/>
          <w:lang w:val="en-US"/>
        </w:rPr>
        <w:t xml:space="preserve">‘Quid </w:t>
      </w:r>
      <w:proofErr w:type="spellStart"/>
      <w:r w:rsidR="000A7E4C" w:rsidRPr="00CB5EF3">
        <w:rPr>
          <w:sz w:val="24"/>
          <w:szCs w:val="24"/>
          <w:lang w:val="en-US"/>
        </w:rPr>
        <w:t>faciam</w:t>
      </w:r>
      <w:proofErr w:type="spellEnd"/>
      <w:r w:rsidR="000A7E4C" w:rsidRPr="00CB5EF3">
        <w:rPr>
          <w:sz w:val="24"/>
          <w:szCs w:val="24"/>
          <w:lang w:val="en-US"/>
        </w:rPr>
        <w:t xml:space="preserve">? </w:t>
      </w:r>
      <w:r w:rsidR="000A7E4C" w:rsidRPr="000A7E4C">
        <w:rPr>
          <w:sz w:val="24"/>
          <w:szCs w:val="24"/>
          <w:lang w:val="en-US"/>
        </w:rPr>
        <w:t xml:space="preserve">Roger </w:t>
      </w:r>
      <w:proofErr w:type="spellStart"/>
      <w:r w:rsidR="000A7E4C" w:rsidRPr="000A7E4C">
        <w:rPr>
          <w:sz w:val="24"/>
          <w:szCs w:val="24"/>
          <w:lang w:val="en-US"/>
        </w:rPr>
        <w:t>anne</w:t>
      </w:r>
      <w:proofErr w:type="spellEnd"/>
      <w:r w:rsidR="000A7E4C" w:rsidRPr="000A7E4C">
        <w:rPr>
          <w:sz w:val="24"/>
          <w:szCs w:val="24"/>
          <w:lang w:val="en-US"/>
        </w:rPr>
        <w:t xml:space="preserve"> </w:t>
      </w:r>
      <w:proofErr w:type="spellStart"/>
      <w:r w:rsidR="000A7E4C" w:rsidRPr="000A7E4C">
        <w:rPr>
          <w:sz w:val="24"/>
          <w:szCs w:val="24"/>
          <w:lang w:val="en-US"/>
        </w:rPr>
        <w:t>rogem</w:t>
      </w:r>
      <w:proofErr w:type="spellEnd"/>
      <w:r w:rsidR="000A7E4C" w:rsidRPr="000A7E4C">
        <w:rPr>
          <w:sz w:val="24"/>
          <w:szCs w:val="24"/>
          <w:lang w:val="en-US"/>
        </w:rPr>
        <w:t xml:space="preserve">? Quid </w:t>
      </w:r>
      <w:proofErr w:type="spellStart"/>
      <w:r w:rsidR="000A7E4C" w:rsidRPr="000A7E4C">
        <w:rPr>
          <w:sz w:val="24"/>
          <w:szCs w:val="24"/>
          <w:lang w:val="en-US"/>
        </w:rPr>
        <w:t>deinde</w:t>
      </w:r>
      <w:proofErr w:type="spellEnd"/>
      <w:r w:rsidR="000A7E4C" w:rsidRPr="000A7E4C">
        <w:rPr>
          <w:sz w:val="24"/>
          <w:szCs w:val="24"/>
          <w:lang w:val="en-US"/>
        </w:rPr>
        <w:t xml:space="preserve"> </w:t>
      </w:r>
      <w:proofErr w:type="spellStart"/>
      <w:r w:rsidR="000A7E4C" w:rsidRPr="000A7E4C">
        <w:rPr>
          <w:sz w:val="24"/>
          <w:szCs w:val="24"/>
          <w:lang w:val="en-US"/>
        </w:rPr>
        <w:t>rogabo</w:t>
      </w:r>
      <w:proofErr w:type="spellEnd"/>
      <w:r w:rsidR="000A7E4C" w:rsidRPr="000A7E4C">
        <w:rPr>
          <w:sz w:val="24"/>
          <w:szCs w:val="24"/>
          <w:lang w:val="en-US"/>
        </w:rPr>
        <w:t xml:space="preserve">? 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  <w:t xml:space="preserve">Quod </w:t>
      </w:r>
      <w:proofErr w:type="spellStart"/>
      <w:r w:rsidRPr="000A7E4C">
        <w:rPr>
          <w:sz w:val="24"/>
          <w:szCs w:val="24"/>
          <w:lang w:val="en-US"/>
        </w:rPr>
        <w:t>cupio</w:t>
      </w:r>
      <w:proofErr w:type="spellEnd"/>
      <w:r w:rsidRPr="000A7E4C">
        <w:rPr>
          <w:sz w:val="24"/>
          <w:szCs w:val="24"/>
          <w:lang w:val="en-US"/>
        </w:rPr>
        <w:t xml:space="preserve">, mecum </w:t>
      </w:r>
      <w:proofErr w:type="spellStart"/>
      <w:r w:rsidRPr="000A7E4C">
        <w:rPr>
          <w:sz w:val="24"/>
          <w:szCs w:val="24"/>
          <w:lang w:val="en-US"/>
        </w:rPr>
        <w:t>est</w:t>
      </w:r>
      <w:proofErr w:type="spellEnd"/>
      <w:r w:rsidRPr="000A7E4C">
        <w:rPr>
          <w:sz w:val="24"/>
          <w:szCs w:val="24"/>
          <w:lang w:val="en-US"/>
        </w:rPr>
        <w:t xml:space="preserve">; </w:t>
      </w:r>
      <w:proofErr w:type="spellStart"/>
      <w:r w:rsidRPr="000A7E4C">
        <w:rPr>
          <w:sz w:val="24"/>
          <w:szCs w:val="24"/>
          <w:lang w:val="en-US"/>
        </w:rPr>
        <w:t>inopem</w:t>
      </w:r>
      <w:proofErr w:type="spellEnd"/>
      <w:r w:rsidRPr="000A7E4C">
        <w:rPr>
          <w:sz w:val="24"/>
          <w:szCs w:val="24"/>
          <w:lang w:val="en-US"/>
        </w:rPr>
        <w:t xml:space="preserve"> me </w:t>
      </w:r>
      <w:proofErr w:type="spellStart"/>
      <w:r w:rsidRPr="000A7E4C">
        <w:rPr>
          <w:sz w:val="24"/>
          <w:szCs w:val="24"/>
          <w:lang w:val="en-US"/>
        </w:rPr>
        <w:t>copia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fecit</w:t>
      </w:r>
      <w:proofErr w:type="spellEnd"/>
      <w:r w:rsidRPr="000A7E4C">
        <w:rPr>
          <w:sz w:val="24"/>
          <w:szCs w:val="24"/>
          <w:lang w:val="en-US"/>
        </w:rPr>
        <w:t>.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  <w:t xml:space="preserve">O </w:t>
      </w:r>
      <w:proofErr w:type="spellStart"/>
      <w:r w:rsidRPr="000A7E4C">
        <w:rPr>
          <w:sz w:val="24"/>
          <w:szCs w:val="24"/>
          <w:lang w:val="en-US"/>
        </w:rPr>
        <w:t>utinam</w:t>
      </w:r>
      <w:proofErr w:type="spellEnd"/>
      <w:r w:rsidRPr="000A7E4C">
        <w:rPr>
          <w:sz w:val="24"/>
          <w:szCs w:val="24"/>
          <w:lang w:val="en-US"/>
        </w:rPr>
        <w:t xml:space="preserve">, a </w:t>
      </w:r>
      <w:proofErr w:type="spellStart"/>
      <w:r w:rsidRPr="000A7E4C">
        <w:rPr>
          <w:sz w:val="24"/>
          <w:szCs w:val="24"/>
          <w:lang w:val="en-US"/>
        </w:rPr>
        <w:t>nostro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secedere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corpore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possem</w:t>
      </w:r>
      <w:proofErr w:type="spellEnd"/>
      <w:r w:rsidRPr="000A7E4C">
        <w:rPr>
          <w:sz w:val="24"/>
          <w:szCs w:val="24"/>
          <w:lang w:val="en-US"/>
        </w:rPr>
        <w:t>!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</w:r>
      <w:proofErr w:type="spellStart"/>
      <w:r w:rsidRPr="000A7E4C">
        <w:rPr>
          <w:sz w:val="24"/>
          <w:szCs w:val="24"/>
          <w:lang w:val="en-US"/>
        </w:rPr>
        <w:t>Votum</w:t>
      </w:r>
      <w:proofErr w:type="spellEnd"/>
      <w:r w:rsidRPr="000A7E4C">
        <w:rPr>
          <w:sz w:val="24"/>
          <w:szCs w:val="24"/>
          <w:lang w:val="en-US"/>
        </w:rPr>
        <w:t xml:space="preserve"> in </w:t>
      </w:r>
      <w:proofErr w:type="spellStart"/>
      <w:r w:rsidRPr="000A7E4C">
        <w:rPr>
          <w:sz w:val="24"/>
          <w:szCs w:val="24"/>
          <w:lang w:val="en-US"/>
        </w:rPr>
        <w:t>amante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novum</w:t>
      </w:r>
      <w:proofErr w:type="spellEnd"/>
      <w:r w:rsidRPr="000A7E4C">
        <w:rPr>
          <w:sz w:val="24"/>
          <w:szCs w:val="24"/>
          <w:lang w:val="en-US"/>
        </w:rPr>
        <w:t xml:space="preserve">: </w:t>
      </w:r>
      <w:proofErr w:type="spellStart"/>
      <w:r w:rsidRPr="000A7E4C">
        <w:rPr>
          <w:sz w:val="24"/>
          <w:szCs w:val="24"/>
          <w:lang w:val="en-US"/>
        </w:rPr>
        <w:t>vellem</w:t>
      </w:r>
      <w:proofErr w:type="spellEnd"/>
      <w:r w:rsidRPr="000A7E4C">
        <w:rPr>
          <w:sz w:val="24"/>
          <w:szCs w:val="24"/>
          <w:lang w:val="en-US"/>
        </w:rPr>
        <w:t xml:space="preserve">, quod </w:t>
      </w:r>
      <w:proofErr w:type="spellStart"/>
      <w:r w:rsidRPr="000A7E4C">
        <w:rPr>
          <w:sz w:val="24"/>
          <w:szCs w:val="24"/>
          <w:lang w:val="en-US"/>
        </w:rPr>
        <w:t>amamus</w:t>
      </w:r>
      <w:proofErr w:type="spellEnd"/>
      <w:r w:rsidRPr="000A7E4C">
        <w:rPr>
          <w:sz w:val="24"/>
          <w:szCs w:val="24"/>
          <w:lang w:val="en-US"/>
        </w:rPr>
        <w:t xml:space="preserve">, </w:t>
      </w:r>
      <w:proofErr w:type="spellStart"/>
      <w:r w:rsidRPr="000A7E4C">
        <w:rPr>
          <w:sz w:val="24"/>
          <w:szCs w:val="24"/>
          <w:lang w:val="en-US"/>
        </w:rPr>
        <w:t>abesset</w:t>
      </w:r>
      <w:proofErr w:type="spellEnd"/>
      <w:r w:rsidRPr="000A7E4C">
        <w:rPr>
          <w:sz w:val="24"/>
          <w:szCs w:val="24"/>
          <w:lang w:val="en-US"/>
        </w:rPr>
        <w:t>.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</w:r>
      <w:proofErr w:type="spellStart"/>
      <w:r w:rsidRPr="000A7E4C">
        <w:rPr>
          <w:sz w:val="24"/>
          <w:szCs w:val="24"/>
          <w:lang w:val="en-US"/>
        </w:rPr>
        <w:t>Iamque</w:t>
      </w:r>
      <w:proofErr w:type="spellEnd"/>
      <w:r w:rsidRPr="000A7E4C">
        <w:rPr>
          <w:sz w:val="24"/>
          <w:szCs w:val="24"/>
          <w:lang w:val="en-US"/>
        </w:rPr>
        <w:t xml:space="preserve"> dolor vires </w:t>
      </w:r>
      <w:proofErr w:type="spellStart"/>
      <w:r w:rsidRPr="000A7E4C">
        <w:rPr>
          <w:sz w:val="24"/>
          <w:szCs w:val="24"/>
          <w:lang w:val="en-US"/>
        </w:rPr>
        <w:t>adimit</w:t>
      </w:r>
      <w:proofErr w:type="spellEnd"/>
      <w:r w:rsidRPr="000A7E4C">
        <w:rPr>
          <w:sz w:val="24"/>
          <w:szCs w:val="24"/>
          <w:lang w:val="en-US"/>
        </w:rPr>
        <w:t xml:space="preserve">, </w:t>
      </w:r>
      <w:proofErr w:type="spellStart"/>
      <w:r w:rsidRPr="000A7E4C">
        <w:rPr>
          <w:sz w:val="24"/>
          <w:szCs w:val="24"/>
          <w:lang w:val="en-US"/>
        </w:rPr>
        <w:t>nec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tempora</w:t>
      </w:r>
      <w:proofErr w:type="spellEnd"/>
      <w:r w:rsidRPr="000A7E4C">
        <w:rPr>
          <w:sz w:val="24"/>
          <w:szCs w:val="24"/>
          <w:lang w:val="en-US"/>
        </w:rPr>
        <w:t xml:space="preserve"> vitae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>470</w:t>
      </w:r>
      <w:r w:rsidRPr="000A7E4C">
        <w:rPr>
          <w:sz w:val="24"/>
          <w:szCs w:val="24"/>
          <w:lang w:val="en-US"/>
        </w:rPr>
        <w:tab/>
        <w:t xml:space="preserve">longa </w:t>
      </w:r>
      <w:proofErr w:type="spellStart"/>
      <w:r w:rsidRPr="000A7E4C">
        <w:rPr>
          <w:sz w:val="24"/>
          <w:szCs w:val="24"/>
          <w:lang w:val="en-US"/>
        </w:rPr>
        <w:t>meae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superant</w:t>
      </w:r>
      <w:proofErr w:type="spellEnd"/>
      <w:r w:rsidRPr="000A7E4C">
        <w:rPr>
          <w:sz w:val="24"/>
          <w:szCs w:val="24"/>
          <w:lang w:val="en-US"/>
        </w:rPr>
        <w:t xml:space="preserve">, </w:t>
      </w:r>
      <w:proofErr w:type="spellStart"/>
      <w:r w:rsidRPr="000A7E4C">
        <w:rPr>
          <w:sz w:val="24"/>
          <w:szCs w:val="24"/>
          <w:lang w:val="en-US"/>
        </w:rPr>
        <w:t>primoque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exstinguor</w:t>
      </w:r>
      <w:proofErr w:type="spellEnd"/>
      <w:r w:rsidRPr="000A7E4C">
        <w:rPr>
          <w:sz w:val="24"/>
          <w:szCs w:val="24"/>
          <w:lang w:val="en-US"/>
        </w:rPr>
        <w:t xml:space="preserve"> in </w:t>
      </w:r>
      <w:proofErr w:type="spellStart"/>
      <w:r w:rsidRPr="000A7E4C">
        <w:rPr>
          <w:sz w:val="24"/>
          <w:szCs w:val="24"/>
          <w:lang w:val="en-US"/>
        </w:rPr>
        <w:t>aevo</w:t>
      </w:r>
      <w:proofErr w:type="spellEnd"/>
      <w:r w:rsidRPr="000A7E4C">
        <w:rPr>
          <w:sz w:val="24"/>
          <w:szCs w:val="24"/>
          <w:lang w:val="en-US"/>
        </w:rPr>
        <w:t xml:space="preserve">. 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</w:r>
      <w:proofErr w:type="spellStart"/>
      <w:r w:rsidRPr="000A7E4C">
        <w:rPr>
          <w:sz w:val="24"/>
          <w:szCs w:val="24"/>
          <w:lang w:val="en-US"/>
        </w:rPr>
        <w:t>Nec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mihi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mors</w:t>
      </w:r>
      <w:proofErr w:type="spellEnd"/>
      <w:r w:rsidRPr="000A7E4C">
        <w:rPr>
          <w:sz w:val="24"/>
          <w:szCs w:val="24"/>
          <w:lang w:val="en-US"/>
        </w:rPr>
        <w:t xml:space="preserve"> gravis </w:t>
      </w:r>
      <w:proofErr w:type="spellStart"/>
      <w:r w:rsidRPr="000A7E4C">
        <w:rPr>
          <w:sz w:val="24"/>
          <w:szCs w:val="24"/>
          <w:lang w:val="en-US"/>
        </w:rPr>
        <w:t>est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posituro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morte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dolores</w:t>
      </w:r>
      <w:proofErr w:type="spellEnd"/>
      <w:r w:rsidRPr="000A7E4C">
        <w:rPr>
          <w:sz w:val="24"/>
          <w:szCs w:val="24"/>
          <w:lang w:val="en-US"/>
        </w:rPr>
        <w:t>;</w:t>
      </w:r>
    </w:p>
    <w:p w:rsidR="000A7E4C" w:rsidRP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  <w:t xml:space="preserve">hic, qui </w:t>
      </w:r>
      <w:proofErr w:type="spellStart"/>
      <w:r w:rsidRPr="000A7E4C">
        <w:rPr>
          <w:sz w:val="24"/>
          <w:szCs w:val="24"/>
          <w:lang w:val="en-US"/>
        </w:rPr>
        <w:t>diligitur</w:t>
      </w:r>
      <w:proofErr w:type="spellEnd"/>
      <w:r w:rsidRPr="000A7E4C">
        <w:rPr>
          <w:sz w:val="24"/>
          <w:szCs w:val="24"/>
          <w:lang w:val="en-US"/>
        </w:rPr>
        <w:t xml:space="preserve">, </w:t>
      </w:r>
      <w:proofErr w:type="spellStart"/>
      <w:r w:rsidRPr="000A7E4C">
        <w:rPr>
          <w:sz w:val="24"/>
          <w:szCs w:val="24"/>
          <w:lang w:val="en-US"/>
        </w:rPr>
        <w:t>vellem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diuturnior</w:t>
      </w:r>
      <w:proofErr w:type="spellEnd"/>
      <w:r w:rsidRPr="000A7E4C">
        <w:rPr>
          <w:sz w:val="24"/>
          <w:szCs w:val="24"/>
          <w:lang w:val="en-US"/>
        </w:rPr>
        <w:t xml:space="preserve"> </w:t>
      </w:r>
      <w:proofErr w:type="spellStart"/>
      <w:r w:rsidRPr="000A7E4C">
        <w:rPr>
          <w:sz w:val="24"/>
          <w:szCs w:val="24"/>
          <w:lang w:val="en-US"/>
        </w:rPr>
        <w:t>esset</w:t>
      </w:r>
      <w:proofErr w:type="spellEnd"/>
      <w:r w:rsidRPr="000A7E4C">
        <w:rPr>
          <w:sz w:val="24"/>
          <w:szCs w:val="24"/>
          <w:lang w:val="en-US"/>
        </w:rPr>
        <w:t>.</w:t>
      </w:r>
    </w:p>
    <w:p w:rsidR="000A7E4C" w:rsidRDefault="000A7E4C" w:rsidP="00171833">
      <w:pPr>
        <w:spacing w:after="120" w:line="240" w:lineRule="auto"/>
        <w:rPr>
          <w:sz w:val="24"/>
          <w:szCs w:val="24"/>
          <w:lang w:val="en-US"/>
        </w:rPr>
      </w:pPr>
      <w:r w:rsidRPr="000A7E4C">
        <w:rPr>
          <w:sz w:val="24"/>
          <w:szCs w:val="24"/>
          <w:lang w:val="en-US"/>
        </w:rPr>
        <w:tab/>
      </w:r>
      <w:proofErr w:type="spellStart"/>
      <w:r w:rsidRPr="000A7E4C">
        <w:rPr>
          <w:sz w:val="24"/>
          <w:szCs w:val="24"/>
          <w:lang w:val="en-US"/>
        </w:rPr>
        <w:t>Nunc</w:t>
      </w:r>
      <w:proofErr w:type="spellEnd"/>
      <w:r w:rsidRPr="000A7E4C">
        <w:rPr>
          <w:sz w:val="24"/>
          <w:szCs w:val="24"/>
          <w:lang w:val="en-US"/>
        </w:rPr>
        <w:t xml:space="preserve"> duo </w:t>
      </w:r>
      <w:proofErr w:type="spellStart"/>
      <w:r w:rsidRPr="000A7E4C">
        <w:rPr>
          <w:sz w:val="24"/>
          <w:szCs w:val="24"/>
          <w:lang w:val="en-US"/>
        </w:rPr>
        <w:t>concordes</w:t>
      </w:r>
      <w:proofErr w:type="spellEnd"/>
      <w:r w:rsidRPr="000A7E4C">
        <w:rPr>
          <w:sz w:val="24"/>
          <w:szCs w:val="24"/>
          <w:lang w:val="en-US"/>
        </w:rPr>
        <w:t xml:space="preserve"> anima </w:t>
      </w:r>
      <w:proofErr w:type="spellStart"/>
      <w:r w:rsidRPr="000A7E4C">
        <w:rPr>
          <w:sz w:val="24"/>
          <w:szCs w:val="24"/>
          <w:lang w:val="en-US"/>
        </w:rPr>
        <w:t>moriemur</w:t>
      </w:r>
      <w:proofErr w:type="spellEnd"/>
      <w:r w:rsidRPr="000A7E4C">
        <w:rPr>
          <w:sz w:val="24"/>
          <w:szCs w:val="24"/>
          <w:lang w:val="en-US"/>
        </w:rPr>
        <w:t xml:space="preserve"> in </w:t>
      </w:r>
      <w:proofErr w:type="spellStart"/>
      <w:r w:rsidRPr="000A7E4C">
        <w:rPr>
          <w:sz w:val="24"/>
          <w:szCs w:val="24"/>
          <w:lang w:val="en-US"/>
        </w:rPr>
        <w:t>una</w:t>
      </w:r>
      <w:proofErr w:type="spellEnd"/>
      <w:r w:rsidRPr="000A7E4C">
        <w:rPr>
          <w:sz w:val="24"/>
          <w:szCs w:val="24"/>
          <w:lang w:val="en-US"/>
        </w:rPr>
        <w:t>.’</w:t>
      </w:r>
    </w:p>
    <w:p w:rsidR="00CB5EF3" w:rsidRDefault="00CB5EF3" w:rsidP="00171833">
      <w:pPr>
        <w:spacing w:after="120" w:line="240" w:lineRule="auto"/>
        <w:rPr>
          <w:sz w:val="24"/>
          <w:szCs w:val="24"/>
          <w:lang w:val="en-US"/>
        </w:rPr>
      </w:pPr>
    </w:p>
    <w:p w:rsidR="00CB5EF3" w:rsidRPr="000A7E4C" w:rsidRDefault="00CB5EF3" w:rsidP="00171833">
      <w:pPr>
        <w:spacing w:after="120" w:line="240" w:lineRule="auto"/>
        <w:rPr>
          <w:b/>
          <w:sz w:val="24"/>
          <w:szCs w:val="24"/>
          <w:lang w:val="en-US"/>
        </w:rPr>
      </w:pPr>
      <w:proofErr w:type="spellStart"/>
      <w:r w:rsidRPr="00CB5EF3">
        <w:rPr>
          <w:b/>
          <w:sz w:val="24"/>
          <w:szCs w:val="24"/>
          <w:lang w:val="en-US"/>
        </w:rPr>
        <w:t>Tekst</w:t>
      </w:r>
      <w:proofErr w:type="spellEnd"/>
      <w:r w:rsidRPr="00CB5EF3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4</w:t>
      </w:r>
      <w:r w:rsidRPr="00CB5EF3">
        <w:rPr>
          <w:b/>
          <w:sz w:val="24"/>
          <w:szCs w:val="24"/>
          <w:lang w:val="en-US"/>
        </w:rPr>
        <w:t xml:space="preserve"> (Met. </w:t>
      </w:r>
      <w:r>
        <w:rPr>
          <w:b/>
          <w:sz w:val="24"/>
          <w:szCs w:val="24"/>
          <w:lang w:val="en-US"/>
        </w:rPr>
        <w:t>X</w:t>
      </w:r>
      <w:r w:rsidRPr="000A7E4C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209</w:t>
      </w:r>
      <w:r w:rsidRPr="000A7E4C">
        <w:rPr>
          <w:b/>
          <w:sz w:val="24"/>
          <w:szCs w:val="24"/>
          <w:lang w:val="en-US"/>
        </w:rPr>
        <w:t>-</w:t>
      </w:r>
      <w:r>
        <w:rPr>
          <w:b/>
          <w:sz w:val="24"/>
          <w:szCs w:val="24"/>
          <w:lang w:val="en-US"/>
        </w:rPr>
        <w:t>219</w:t>
      </w:r>
      <w:r w:rsidRPr="000A7E4C">
        <w:rPr>
          <w:b/>
          <w:sz w:val="24"/>
          <w:szCs w:val="24"/>
          <w:lang w:val="en-US"/>
        </w:rPr>
        <w:t>)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Pr="00CB5EF3">
        <w:rPr>
          <w:sz w:val="24"/>
          <w:lang w:val="en-US"/>
        </w:rPr>
        <w:t xml:space="preserve">Talia </w:t>
      </w:r>
      <w:proofErr w:type="spellStart"/>
      <w:r w:rsidRPr="00CB5EF3">
        <w:rPr>
          <w:sz w:val="24"/>
          <w:lang w:val="en-US"/>
        </w:rPr>
        <w:t>dum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vero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memorantur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Apollinis</w:t>
      </w:r>
      <w:proofErr w:type="spellEnd"/>
      <w:r w:rsidRPr="00CB5EF3">
        <w:rPr>
          <w:sz w:val="24"/>
          <w:lang w:val="en-US"/>
        </w:rPr>
        <w:t xml:space="preserve"> ore,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>210</w:t>
      </w:r>
      <w:r w:rsidRPr="00CB5EF3">
        <w:rPr>
          <w:sz w:val="24"/>
          <w:lang w:val="en-US"/>
        </w:rPr>
        <w:tab/>
        <w:t xml:space="preserve">ecce cruor, qui </w:t>
      </w:r>
      <w:proofErr w:type="spellStart"/>
      <w:r w:rsidRPr="00CB5EF3">
        <w:rPr>
          <w:sz w:val="24"/>
          <w:lang w:val="en-US"/>
        </w:rPr>
        <w:t>fusus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humo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signaverat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herbas</w:t>
      </w:r>
      <w:proofErr w:type="spellEnd"/>
      <w:r w:rsidRPr="00CB5EF3">
        <w:rPr>
          <w:sz w:val="24"/>
          <w:lang w:val="en-US"/>
        </w:rPr>
        <w:t xml:space="preserve">, 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</w:r>
      <w:proofErr w:type="spellStart"/>
      <w:r w:rsidRPr="00CB5EF3">
        <w:rPr>
          <w:sz w:val="24"/>
          <w:lang w:val="en-US"/>
        </w:rPr>
        <w:t>desinit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esse</w:t>
      </w:r>
      <w:proofErr w:type="spellEnd"/>
      <w:r w:rsidRPr="00CB5EF3">
        <w:rPr>
          <w:sz w:val="24"/>
          <w:lang w:val="en-US"/>
        </w:rPr>
        <w:t xml:space="preserve"> cruor, </w:t>
      </w:r>
      <w:proofErr w:type="spellStart"/>
      <w:r w:rsidRPr="00CB5EF3">
        <w:rPr>
          <w:sz w:val="24"/>
          <w:lang w:val="en-US"/>
        </w:rPr>
        <w:t>Tyrioque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nitentior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ostro</w:t>
      </w:r>
      <w:proofErr w:type="spellEnd"/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lastRenderedPageBreak/>
        <w:tab/>
      </w:r>
      <w:proofErr w:type="spellStart"/>
      <w:r w:rsidRPr="00CB5EF3">
        <w:rPr>
          <w:sz w:val="24"/>
          <w:lang w:val="en-US"/>
        </w:rPr>
        <w:t>flos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oritur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formamque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capit</w:t>
      </w:r>
      <w:proofErr w:type="spellEnd"/>
      <w:r w:rsidRPr="00CB5EF3">
        <w:rPr>
          <w:sz w:val="24"/>
          <w:lang w:val="en-US"/>
        </w:rPr>
        <w:t xml:space="preserve">, quam </w:t>
      </w:r>
      <w:proofErr w:type="spellStart"/>
      <w:r w:rsidRPr="00CB5EF3">
        <w:rPr>
          <w:sz w:val="24"/>
          <w:lang w:val="en-US"/>
        </w:rPr>
        <w:t>lilia</w:t>
      </w:r>
      <w:proofErr w:type="spellEnd"/>
      <w:r w:rsidRPr="00CB5EF3">
        <w:rPr>
          <w:sz w:val="24"/>
          <w:lang w:val="en-US"/>
        </w:rPr>
        <w:t xml:space="preserve">, </w:t>
      </w:r>
      <w:proofErr w:type="spellStart"/>
      <w:r w:rsidRPr="00CB5EF3">
        <w:rPr>
          <w:sz w:val="24"/>
          <w:lang w:val="en-US"/>
        </w:rPr>
        <w:t>si</w:t>
      </w:r>
      <w:proofErr w:type="spellEnd"/>
      <w:r w:rsidRPr="00CB5EF3">
        <w:rPr>
          <w:sz w:val="24"/>
          <w:lang w:val="en-US"/>
        </w:rPr>
        <w:t xml:space="preserve"> non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</w:r>
      <w:proofErr w:type="spellStart"/>
      <w:r w:rsidRPr="00CB5EF3">
        <w:rPr>
          <w:sz w:val="24"/>
          <w:lang w:val="en-US"/>
        </w:rPr>
        <w:t>purpureus</w:t>
      </w:r>
      <w:proofErr w:type="spellEnd"/>
      <w:r w:rsidRPr="00CB5EF3">
        <w:rPr>
          <w:sz w:val="24"/>
          <w:lang w:val="en-US"/>
        </w:rPr>
        <w:t xml:space="preserve"> color his, </w:t>
      </w:r>
      <w:proofErr w:type="spellStart"/>
      <w:r w:rsidRPr="00CB5EF3">
        <w:rPr>
          <w:sz w:val="24"/>
          <w:lang w:val="en-US"/>
        </w:rPr>
        <w:t>argenteus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esset</w:t>
      </w:r>
      <w:proofErr w:type="spellEnd"/>
      <w:r w:rsidRPr="00CB5EF3">
        <w:rPr>
          <w:sz w:val="24"/>
          <w:lang w:val="en-US"/>
        </w:rPr>
        <w:t xml:space="preserve"> in </w:t>
      </w:r>
      <w:proofErr w:type="spellStart"/>
      <w:r w:rsidRPr="00CB5EF3">
        <w:rPr>
          <w:sz w:val="24"/>
          <w:lang w:val="en-US"/>
        </w:rPr>
        <w:t>illis</w:t>
      </w:r>
      <w:proofErr w:type="spellEnd"/>
      <w:r w:rsidRPr="00CB5EF3">
        <w:rPr>
          <w:sz w:val="24"/>
          <w:lang w:val="en-US"/>
        </w:rPr>
        <w:t>.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  <w:t xml:space="preserve">Non </w:t>
      </w:r>
      <w:proofErr w:type="spellStart"/>
      <w:r w:rsidRPr="00CB5EF3">
        <w:rPr>
          <w:sz w:val="24"/>
          <w:lang w:val="en-US"/>
        </w:rPr>
        <w:t>satis</w:t>
      </w:r>
      <w:proofErr w:type="spellEnd"/>
      <w:r w:rsidRPr="00CB5EF3">
        <w:rPr>
          <w:sz w:val="24"/>
          <w:lang w:val="en-US"/>
        </w:rPr>
        <w:t xml:space="preserve"> hoc </w:t>
      </w:r>
      <w:proofErr w:type="spellStart"/>
      <w:r w:rsidRPr="00CB5EF3">
        <w:rPr>
          <w:sz w:val="24"/>
          <w:lang w:val="en-US"/>
        </w:rPr>
        <w:t>Phoebo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est</w:t>
      </w:r>
      <w:proofErr w:type="spellEnd"/>
      <w:r w:rsidRPr="00CB5EF3">
        <w:rPr>
          <w:sz w:val="24"/>
          <w:lang w:val="en-US"/>
        </w:rPr>
        <w:t xml:space="preserve"> (is </w:t>
      </w:r>
      <w:proofErr w:type="spellStart"/>
      <w:r w:rsidRPr="00CB5EF3">
        <w:rPr>
          <w:sz w:val="24"/>
          <w:lang w:val="en-US"/>
        </w:rPr>
        <w:t>enim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fuit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auctor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honoris</w:t>
      </w:r>
      <w:proofErr w:type="spellEnd"/>
      <w:r w:rsidRPr="00CB5EF3">
        <w:rPr>
          <w:sz w:val="24"/>
          <w:lang w:val="en-US"/>
        </w:rPr>
        <w:t>);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>215</w:t>
      </w:r>
      <w:r w:rsidRPr="00CB5EF3">
        <w:rPr>
          <w:sz w:val="24"/>
          <w:lang w:val="en-US"/>
        </w:rPr>
        <w:tab/>
        <w:t xml:space="preserve">ipse </w:t>
      </w:r>
      <w:proofErr w:type="spellStart"/>
      <w:r w:rsidRPr="00CB5EF3">
        <w:rPr>
          <w:sz w:val="24"/>
          <w:lang w:val="en-US"/>
        </w:rPr>
        <w:t>suos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gemitus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foliis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inscribit</w:t>
      </w:r>
      <w:proofErr w:type="spellEnd"/>
      <w:r w:rsidRPr="00CB5EF3">
        <w:rPr>
          <w:sz w:val="24"/>
          <w:lang w:val="en-US"/>
        </w:rPr>
        <w:t xml:space="preserve">, et AI </w:t>
      </w:r>
      <w:proofErr w:type="spellStart"/>
      <w:r w:rsidRPr="00CB5EF3">
        <w:rPr>
          <w:sz w:val="24"/>
          <w:lang w:val="en-US"/>
        </w:rPr>
        <w:t>AI</w:t>
      </w:r>
      <w:proofErr w:type="spellEnd"/>
      <w:r w:rsidRPr="00CB5EF3">
        <w:rPr>
          <w:sz w:val="24"/>
          <w:lang w:val="en-US"/>
        </w:rPr>
        <w:t xml:space="preserve"> 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</w:r>
      <w:proofErr w:type="spellStart"/>
      <w:r w:rsidRPr="00CB5EF3">
        <w:rPr>
          <w:sz w:val="24"/>
          <w:lang w:val="en-US"/>
        </w:rPr>
        <w:t>flos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habet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inscriptum</w:t>
      </w:r>
      <w:proofErr w:type="spellEnd"/>
      <w:r w:rsidRPr="00CB5EF3">
        <w:rPr>
          <w:sz w:val="24"/>
          <w:lang w:val="en-US"/>
        </w:rPr>
        <w:t xml:space="preserve">, </w:t>
      </w:r>
      <w:proofErr w:type="spellStart"/>
      <w:r w:rsidRPr="00CB5EF3">
        <w:rPr>
          <w:sz w:val="24"/>
          <w:lang w:val="en-US"/>
        </w:rPr>
        <w:t>funestaque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littera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ducta</w:t>
      </w:r>
      <w:proofErr w:type="spellEnd"/>
      <w:r w:rsidRPr="00CB5EF3">
        <w:rPr>
          <w:sz w:val="24"/>
          <w:lang w:val="en-US"/>
        </w:rPr>
        <w:t xml:space="preserve"> est.</w:t>
      </w:r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</w:r>
      <w:proofErr w:type="spellStart"/>
      <w:r w:rsidRPr="00CB5EF3">
        <w:rPr>
          <w:sz w:val="24"/>
          <w:lang w:val="en-US"/>
        </w:rPr>
        <w:t>Nec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genuisse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pudet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Sparten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Hyacinthon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honorque</w:t>
      </w:r>
      <w:proofErr w:type="spellEnd"/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</w:r>
      <w:proofErr w:type="spellStart"/>
      <w:r w:rsidRPr="00CB5EF3">
        <w:rPr>
          <w:sz w:val="24"/>
          <w:lang w:val="en-US"/>
        </w:rPr>
        <w:t>durat</w:t>
      </w:r>
      <w:proofErr w:type="spellEnd"/>
      <w:r w:rsidRPr="00CB5EF3">
        <w:rPr>
          <w:sz w:val="24"/>
          <w:lang w:val="en-US"/>
        </w:rPr>
        <w:t xml:space="preserve"> in hoc </w:t>
      </w:r>
      <w:proofErr w:type="spellStart"/>
      <w:r w:rsidRPr="00CB5EF3">
        <w:rPr>
          <w:sz w:val="24"/>
          <w:lang w:val="en-US"/>
        </w:rPr>
        <w:t>aevi</w:t>
      </w:r>
      <w:proofErr w:type="spellEnd"/>
      <w:r w:rsidRPr="00CB5EF3">
        <w:rPr>
          <w:sz w:val="24"/>
          <w:lang w:val="en-US"/>
        </w:rPr>
        <w:t xml:space="preserve">, </w:t>
      </w:r>
      <w:proofErr w:type="spellStart"/>
      <w:r w:rsidRPr="00CB5EF3">
        <w:rPr>
          <w:sz w:val="24"/>
          <w:lang w:val="en-US"/>
        </w:rPr>
        <w:t>celebrandaque</w:t>
      </w:r>
      <w:proofErr w:type="spellEnd"/>
      <w:r w:rsidRPr="00CB5EF3">
        <w:rPr>
          <w:sz w:val="24"/>
          <w:lang w:val="en-US"/>
        </w:rPr>
        <w:t xml:space="preserve"> more </w:t>
      </w:r>
      <w:proofErr w:type="spellStart"/>
      <w:r w:rsidRPr="00CB5EF3">
        <w:rPr>
          <w:sz w:val="24"/>
          <w:lang w:val="en-US"/>
        </w:rPr>
        <w:t>priorum</w:t>
      </w:r>
      <w:proofErr w:type="spellEnd"/>
    </w:p>
    <w:p w:rsidR="00CB5EF3" w:rsidRPr="00CB5EF3" w:rsidRDefault="00CB5EF3" w:rsidP="00171833">
      <w:pPr>
        <w:spacing w:after="120" w:line="240" w:lineRule="auto"/>
        <w:rPr>
          <w:sz w:val="24"/>
          <w:lang w:val="en-US"/>
        </w:rPr>
      </w:pPr>
      <w:r w:rsidRPr="00CB5EF3">
        <w:rPr>
          <w:sz w:val="24"/>
          <w:lang w:val="en-US"/>
        </w:rPr>
        <w:tab/>
      </w:r>
      <w:proofErr w:type="spellStart"/>
      <w:r w:rsidRPr="00CB5EF3">
        <w:rPr>
          <w:sz w:val="24"/>
          <w:lang w:val="en-US"/>
        </w:rPr>
        <w:t>annua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praelata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redeunt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Hyacinthia</w:t>
      </w:r>
      <w:proofErr w:type="spellEnd"/>
      <w:r w:rsidRPr="00CB5EF3">
        <w:rPr>
          <w:sz w:val="24"/>
          <w:lang w:val="en-US"/>
        </w:rPr>
        <w:t xml:space="preserve"> </w:t>
      </w:r>
      <w:proofErr w:type="spellStart"/>
      <w:r w:rsidRPr="00CB5EF3">
        <w:rPr>
          <w:sz w:val="24"/>
          <w:lang w:val="en-US"/>
        </w:rPr>
        <w:t>pompa</w:t>
      </w:r>
      <w:proofErr w:type="spellEnd"/>
      <w:r w:rsidRPr="00CB5EF3">
        <w:rPr>
          <w:sz w:val="24"/>
          <w:lang w:val="en-US"/>
        </w:rPr>
        <w:t>.</w:t>
      </w:r>
    </w:p>
    <w:p w:rsidR="00CB5EF3" w:rsidRDefault="00CB5EF3" w:rsidP="00171833">
      <w:pPr>
        <w:spacing w:after="120" w:line="240" w:lineRule="auto"/>
        <w:rPr>
          <w:sz w:val="26"/>
          <w:lang w:val="en-US"/>
        </w:rPr>
      </w:pPr>
    </w:p>
    <w:p w:rsidR="00CB5EF3" w:rsidRPr="007C3B6C" w:rsidRDefault="00CB5EF3" w:rsidP="00171833">
      <w:pPr>
        <w:spacing w:after="120" w:line="240" w:lineRule="auto"/>
        <w:rPr>
          <w:b/>
          <w:sz w:val="24"/>
          <w:szCs w:val="24"/>
          <w:lang w:val="en-US"/>
        </w:rPr>
      </w:pPr>
      <w:proofErr w:type="spellStart"/>
      <w:r w:rsidRPr="007C3B6C">
        <w:rPr>
          <w:b/>
          <w:sz w:val="24"/>
          <w:szCs w:val="24"/>
          <w:lang w:val="en-US"/>
        </w:rPr>
        <w:t>Tekst</w:t>
      </w:r>
      <w:proofErr w:type="spellEnd"/>
      <w:r w:rsidRPr="007C3B6C">
        <w:rPr>
          <w:b/>
          <w:sz w:val="24"/>
          <w:szCs w:val="24"/>
          <w:lang w:val="en-US"/>
        </w:rPr>
        <w:t xml:space="preserve"> 5 (Met. X</w:t>
      </w:r>
      <w:r w:rsidR="00B802EC" w:rsidRPr="007C3B6C">
        <w:rPr>
          <w:b/>
          <w:sz w:val="24"/>
          <w:szCs w:val="24"/>
          <w:lang w:val="en-US"/>
        </w:rPr>
        <w:t>IV</w:t>
      </w:r>
      <w:r w:rsidRPr="007C3B6C">
        <w:rPr>
          <w:b/>
          <w:sz w:val="24"/>
          <w:szCs w:val="24"/>
          <w:lang w:val="en-US"/>
        </w:rPr>
        <w:t xml:space="preserve">, </w:t>
      </w:r>
      <w:r w:rsidR="00B802EC" w:rsidRPr="007C3B6C">
        <w:rPr>
          <w:b/>
          <w:sz w:val="24"/>
          <w:szCs w:val="24"/>
          <w:lang w:val="en-US"/>
        </w:rPr>
        <w:t>362</w:t>
      </w:r>
      <w:r w:rsidRPr="007C3B6C">
        <w:rPr>
          <w:b/>
          <w:sz w:val="24"/>
          <w:szCs w:val="24"/>
          <w:lang w:val="en-US"/>
        </w:rPr>
        <w:t>-</w:t>
      </w:r>
      <w:r w:rsidR="00B802EC" w:rsidRPr="007C3B6C">
        <w:rPr>
          <w:b/>
          <w:sz w:val="24"/>
          <w:szCs w:val="24"/>
          <w:lang w:val="en-US"/>
        </w:rPr>
        <w:t>376</w:t>
      </w:r>
      <w:r w:rsidRPr="007C3B6C">
        <w:rPr>
          <w:b/>
          <w:sz w:val="24"/>
          <w:szCs w:val="24"/>
          <w:lang w:val="en-US"/>
        </w:rPr>
        <w:t>)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>
        <w:rPr>
          <w:lang w:val="en-US"/>
        </w:rPr>
        <w:tab/>
      </w:r>
      <w:proofErr w:type="spellStart"/>
      <w:r w:rsidRPr="009B6903">
        <w:rPr>
          <w:sz w:val="24"/>
          <w:lang w:val="en-US"/>
        </w:rPr>
        <w:t>Haud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mora</w:t>
      </w:r>
      <w:proofErr w:type="spellEnd"/>
      <w:r w:rsidRPr="009B6903">
        <w:rPr>
          <w:sz w:val="24"/>
          <w:lang w:val="en-US"/>
        </w:rPr>
        <w:t xml:space="preserve">, continuo </w:t>
      </w:r>
      <w:proofErr w:type="spellStart"/>
      <w:r w:rsidRPr="009B6903">
        <w:rPr>
          <w:sz w:val="24"/>
          <w:lang w:val="en-US"/>
        </w:rPr>
        <w:t>praedae</w:t>
      </w:r>
      <w:proofErr w:type="spellEnd"/>
      <w:r w:rsidRPr="009B6903">
        <w:rPr>
          <w:sz w:val="24"/>
          <w:lang w:val="en-US"/>
        </w:rPr>
        <w:t xml:space="preserve"> petit </w:t>
      </w:r>
      <w:proofErr w:type="spellStart"/>
      <w:r w:rsidRPr="009B6903">
        <w:rPr>
          <w:sz w:val="24"/>
          <w:lang w:val="en-US"/>
        </w:rPr>
        <w:t>inscius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umbram</w:t>
      </w:r>
      <w:proofErr w:type="spellEnd"/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Picus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equique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celer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spumantia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terga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relinquit</w:t>
      </w:r>
      <w:proofErr w:type="spellEnd"/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spemque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sequens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vanam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silva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pedes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errat</w:t>
      </w:r>
      <w:proofErr w:type="spellEnd"/>
      <w:r w:rsidRPr="009B6903">
        <w:rPr>
          <w:sz w:val="24"/>
          <w:lang w:val="en-US"/>
        </w:rPr>
        <w:t xml:space="preserve"> in </w:t>
      </w:r>
      <w:proofErr w:type="spellStart"/>
      <w:r w:rsidRPr="009B6903">
        <w:rPr>
          <w:sz w:val="24"/>
          <w:lang w:val="en-US"/>
        </w:rPr>
        <w:t>alta.</w:t>
      </w:r>
      <w:proofErr w:type="spellEnd"/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>365</w:t>
      </w: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Concipit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illa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preces</w:t>
      </w:r>
      <w:proofErr w:type="spellEnd"/>
      <w:r w:rsidRPr="009B6903">
        <w:rPr>
          <w:sz w:val="24"/>
          <w:lang w:val="en-US"/>
        </w:rPr>
        <w:t xml:space="preserve"> et </w:t>
      </w:r>
      <w:proofErr w:type="spellStart"/>
      <w:r w:rsidRPr="009B6903">
        <w:rPr>
          <w:sz w:val="24"/>
          <w:lang w:val="en-US"/>
        </w:rPr>
        <w:t>verba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precantia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dicit</w:t>
      </w:r>
      <w:proofErr w:type="spellEnd"/>
      <w:r w:rsidRPr="009B6903">
        <w:rPr>
          <w:sz w:val="24"/>
          <w:lang w:val="en-US"/>
        </w:rPr>
        <w:t xml:space="preserve"> 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ignotosque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deos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ignoto</w:t>
      </w:r>
      <w:proofErr w:type="spellEnd"/>
      <w:r w:rsidRPr="009B6903">
        <w:rPr>
          <w:sz w:val="24"/>
          <w:lang w:val="en-US"/>
        </w:rPr>
        <w:t xml:space="preserve"> carmine </w:t>
      </w:r>
      <w:proofErr w:type="spellStart"/>
      <w:r w:rsidRPr="009B6903">
        <w:rPr>
          <w:sz w:val="24"/>
          <w:lang w:val="en-US"/>
        </w:rPr>
        <w:t>adorat</w:t>
      </w:r>
      <w:proofErr w:type="spellEnd"/>
      <w:r w:rsidRPr="009B6903">
        <w:rPr>
          <w:sz w:val="24"/>
          <w:lang w:val="en-US"/>
        </w:rPr>
        <w:t>,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  <w:t xml:space="preserve">quo </w:t>
      </w:r>
      <w:proofErr w:type="spellStart"/>
      <w:r w:rsidRPr="009B6903">
        <w:rPr>
          <w:sz w:val="24"/>
          <w:lang w:val="en-US"/>
        </w:rPr>
        <w:t>solet</w:t>
      </w:r>
      <w:proofErr w:type="spellEnd"/>
      <w:r w:rsidRPr="009B6903">
        <w:rPr>
          <w:sz w:val="24"/>
          <w:lang w:val="en-US"/>
        </w:rPr>
        <w:t xml:space="preserve"> et </w:t>
      </w:r>
      <w:proofErr w:type="spellStart"/>
      <w:r w:rsidRPr="009B6903">
        <w:rPr>
          <w:sz w:val="24"/>
          <w:lang w:val="en-US"/>
        </w:rPr>
        <w:t>niveae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vultum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confundere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Lunae</w:t>
      </w:r>
      <w:proofErr w:type="spellEnd"/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  <w:t xml:space="preserve">et </w:t>
      </w:r>
      <w:proofErr w:type="spellStart"/>
      <w:r w:rsidRPr="009B6903">
        <w:rPr>
          <w:sz w:val="24"/>
          <w:lang w:val="en-US"/>
        </w:rPr>
        <w:t>patrio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capiti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bibulas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subtexere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nubes</w:t>
      </w:r>
      <w:proofErr w:type="spellEnd"/>
      <w:r w:rsidRPr="009B6903">
        <w:rPr>
          <w:sz w:val="24"/>
          <w:lang w:val="en-US"/>
        </w:rPr>
        <w:t>.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  <w:t xml:space="preserve">Tum </w:t>
      </w:r>
      <w:proofErr w:type="spellStart"/>
      <w:r w:rsidRPr="009B6903">
        <w:rPr>
          <w:sz w:val="24"/>
          <w:lang w:val="en-US"/>
        </w:rPr>
        <w:t>quoque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cantato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densetur</w:t>
      </w:r>
      <w:proofErr w:type="spellEnd"/>
      <w:r w:rsidRPr="009B6903">
        <w:rPr>
          <w:sz w:val="24"/>
          <w:lang w:val="en-US"/>
        </w:rPr>
        <w:t xml:space="preserve"> carmine </w:t>
      </w:r>
      <w:proofErr w:type="spellStart"/>
      <w:r w:rsidRPr="009B6903">
        <w:rPr>
          <w:sz w:val="24"/>
          <w:lang w:val="en-US"/>
        </w:rPr>
        <w:t>caelum</w:t>
      </w:r>
      <w:proofErr w:type="spellEnd"/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>370</w:t>
      </w:r>
      <w:r w:rsidRPr="009B6903">
        <w:rPr>
          <w:sz w:val="24"/>
          <w:lang w:val="en-US"/>
        </w:rPr>
        <w:tab/>
        <w:t xml:space="preserve">et nebulas </w:t>
      </w:r>
      <w:proofErr w:type="spellStart"/>
      <w:r w:rsidRPr="009B6903">
        <w:rPr>
          <w:sz w:val="24"/>
          <w:lang w:val="en-US"/>
        </w:rPr>
        <w:t>exhalat</w:t>
      </w:r>
      <w:proofErr w:type="spellEnd"/>
      <w:r w:rsidRPr="009B6903">
        <w:rPr>
          <w:sz w:val="24"/>
          <w:lang w:val="en-US"/>
        </w:rPr>
        <w:t xml:space="preserve"> humus, </w:t>
      </w:r>
      <w:proofErr w:type="spellStart"/>
      <w:r w:rsidRPr="009B6903">
        <w:rPr>
          <w:sz w:val="24"/>
          <w:lang w:val="en-US"/>
        </w:rPr>
        <w:t>caecisque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vagantur</w:t>
      </w:r>
      <w:proofErr w:type="spellEnd"/>
      <w:r w:rsidRPr="009B6903">
        <w:rPr>
          <w:sz w:val="24"/>
          <w:lang w:val="en-US"/>
        </w:rPr>
        <w:t xml:space="preserve"> 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limitibus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comites</w:t>
      </w:r>
      <w:proofErr w:type="spellEnd"/>
      <w:r w:rsidRPr="009B6903">
        <w:rPr>
          <w:sz w:val="24"/>
          <w:lang w:val="en-US"/>
        </w:rPr>
        <w:t xml:space="preserve">, et </w:t>
      </w:r>
      <w:proofErr w:type="spellStart"/>
      <w:r w:rsidRPr="009B6903">
        <w:rPr>
          <w:sz w:val="24"/>
          <w:lang w:val="en-US"/>
        </w:rPr>
        <w:t>abest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custodia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regis</w:t>
      </w:r>
      <w:proofErr w:type="spellEnd"/>
      <w:r w:rsidRPr="009B6903">
        <w:rPr>
          <w:sz w:val="24"/>
          <w:lang w:val="en-US"/>
        </w:rPr>
        <w:t>.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Nacta</w:t>
      </w:r>
      <w:proofErr w:type="spellEnd"/>
      <w:r w:rsidRPr="009B6903">
        <w:rPr>
          <w:sz w:val="24"/>
          <w:lang w:val="en-US"/>
        </w:rPr>
        <w:t xml:space="preserve"> locum </w:t>
      </w:r>
      <w:proofErr w:type="spellStart"/>
      <w:r w:rsidRPr="009B6903">
        <w:rPr>
          <w:sz w:val="24"/>
          <w:lang w:val="en-US"/>
        </w:rPr>
        <w:t>tempusque</w:t>
      </w:r>
      <w:proofErr w:type="spellEnd"/>
      <w:r w:rsidRPr="009B6903">
        <w:rPr>
          <w:sz w:val="24"/>
          <w:lang w:val="en-US"/>
        </w:rPr>
        <w:t xml:space="preserve"> ‘Per o, </w:t>
      </w:r>
      <w:proofErr w:type="spellStart"/>
      <w:r w:rsidRPr="009B6903">
        <w:rPr>
          <w:sz w:val="24"/>
          <w:lang w:val="en-US"/>
        </w:rPr>
        <w:t>tua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lumina</w:t>
      </w:r>
      <w:proofErr w:type="spellEnd"/>
      <w:r w:rsidRPr="009B6903">
        <w:rPr>
          <w:sz w:val="24"/>
          <w:lang w:val="en-US"/>
        </w:rPr>
        <w:t>,’ dixit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  <w:t xml:space="preserve">‘quae mea </w:t>
      </w:r>
      <w:proofErr w:type="spellStart"/>
      <w:r w:rsidRPr="009B6903">
        <w:rPr>
          <w:sz w:val="24"/>
          <w:lang w:val="en-US"/>
        </w:rPr>
        <w:t>ceperunt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perque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hanc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pulcherrime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formam</w:t>
      </w:r>
      <w:proofErr w:type="spellEnd"/>
      <w:r w:rsidRPr="009B6903">
        <w:rPr>
          <w:sz w:val="24"/>
          <w:lang w:val="en-US"/>
        </w:rPr>
        <w:t>,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  <w:t xml:space="preserve">quae </w:t>
      </w:r>
      <w:proofErr w:type="spellStart"/>
      <w:r w:rsidRPr="009B6903">
        <w:rPr>
          <w:sz w:val="24"/>
          <w:lang w:val="en-US"/>
        </w:rPr>
        <w:t>facit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ut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supplex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tibi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sim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dea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consule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nostris</w:t>
      </w:r>
      <w:proofErr w:type="spellEnd"/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>375</w:t>
      </w: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ignibus</w:t>
      </w:r>
      <w:proofErr w:type="spellEnd"/>
      <w:r w:rsidRPr="009B6903">
        <w:rPr>
          <w:sz w:val="24"/>
          <w:lang w:val="en-US"/>
        </w:rPr>
        <w:t xml:space="preserve"> et </w:t>
      </w:r>
      <w:proofErr w:type="spellStart"/>
      <w:r w:rsidRPr="009B6903">
        <w:rPr>
          <w:sz w:val="24"/>
          <w:lang w:val="en-US"/>
        </w:rPr>
        <w:t>socerum</w:t>
      </w:r>
      <w:proofErr w:type="spellEnd"/>
      <w:r w:rsidRPr="009B6903">
        <w:rPr>
          <w:sz w:val="24"/>
          <w:lang w:val="en-US"/>
        </w:rPr>
        <w:t xml:space="preserve">, qui </w:t>
      </w:r>
      <w:proofErr w:type="spellStart"/>
      <w:r w:rsidRPr="009B6903">
        <w:rPr>
          <w:sz w:val="24"/>
          <w:lang w:val="en-US"/>
        </w:rPr>
        <w:t>pervidet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omnia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Solem</w:t>
      </w:r>
      <w:proofErr w:type="spellEnd"/>
      <w:r w:rsidRPr="009B6903">
        <w:rPr>
          <w:sz w:val="24"/>
          <w:lang w:val="en-US"/>
        </w:rPr>
        <w:t xml:space="preserve"> </w:t>
      </w:r>
    </w:p>
    <w:p w:rsidR="009B6903" w:rsidRPr="009B6903" w:rsidRDefault="009B6903" w:rsidP="00171833">
      <w:pPr>
        <w:spacing w:after="120" w:line="240" w:lineRule="auto"/>
        <w:rPr>
          <w:sz w:val="24"/>
          <w:lang w:val="en-US"/>
        </w:rPr>
      </w:pPr>
      <w:r w:rsidRPr="009B6903">
        <w:rPr>
          <w:sz w:val="24"/>
          <w:lang w:val="en-US"/>
        </w:rPr>
        <w:tab/>
      </w:r>
      <w:proofErr w:type="spellStart"/>
      <w:r w:rsidRPr="009B6903">
        <w:rPr>
          <w:sz w:val="24"/>
          <w:lang w:val="en-US"/>
        </w:rPr>
        <w:t>accipe</w:t>
      </w:r>
      <w:proofErr w:type="spellEnd"/>
      <w:r w:rsidRPr="009B6903">
        <w:rPr>
          <w:sz w:val="24"/>
          <w:lang w:val="en-US"/>
        </w:rPr>
        <w:t xml:space="preserve">, </w:t>
      </w:r>
      <w:proofErr w:type="spellStart"/>
      <w:r w:rsidRPr="009B6903">
        <w:rPr>
          <w:sz w:val="24"/>
          <w:lang w:val="en-US"/>
        </w:rPr>
        <w:t>nec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durus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Titanida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despice</w:t>
      </w:r>
      <w:proofErr w:type="spellEnd"/>
      <w:r w:rsidRPr="009B6903">
        <w:rPr>
          <w:sz w:val="24"/>
          <w:lang w:val="en-US"/>
        </w:rPr>
        <w:t xml:space="preserve"> </w:t>
      </w:r>
      <w:proofErr w:type="spellStart"/>
      <w:r w:rsidRPr="009B6903">
        <w:rPr>
          <w:sz w:val="24"/>
          <w:lang w:val="en-US"/>
        </w:rPr>
        <w:t>Circen</w:t>
      </w:r>
      <w:proofErr w:type="spellEnd"/>
      <w:r w:rsidRPr="009B6903">
        <w:rPr>
          <w:sz w:val="24"/>
          <w:lang w:val="en-US"/>
        </w:rPr>
        <w:t>.</w:t>
      </w:r>
    </w:p>
    <w:p w:rsidR="00C62624" w:rsidRPr="00CB5EF3" w:rsidRDefault="00C62624" w:rsidP="00171833">
      <w:pPr>
        <w:spacing w:after="120" w:line="240" w:lineRule="auto"/>
        <w:rPr>
          <w:sz w:val="24"/>
          <w:lang w:val="en-US"/>
        </w:rPr>
      </w:pPr>
    </w:p>
    <w:p w:rsidR="00CB5EF3" w:rsidRPr="007C3B6C" w:rsidRDefault="00CB5EF3" w:rsidP="00171833">
      <w:pPr>
        <w:spacing w:after="120" w:line="240" w:lineRule="auto"/>
        <w:rPr>
          <w:sz w:val="28"/>
          <w:lang w:val="en-US"/>
        </w:rPr>
      </w:pPr>
    </w:p>
    <w:p w:rsidR="00B73619" w:rsidRDefault="00B73619" w:rsidP="00171833">
      <w:pPr>
        <w:spacing w:after="120" w:line="240" w:lineRule="auto"/>
        <w:rPr>
          <w:b/>
          <w:sz w:val="24"/>
          <w:szCs w:val="24"/>
        </w:rPr>
      </w:pPr>
      <w:r w:rsidRPr="0090589A">
        <w:rPr>
          <w:rFonts w:cs="Georgia"/>
          <w:color w:val="231F20"/>
          <w:sz w:val="24"/>
          <w:szCs w:val="24"/>
        </w:rPr>
        <w:br w:type="page"/>
      </w:r>
      <w:r w:rsidRPr="008A2B08">
        <w:rPr>
          <w:b/>
          <w:sz w:val="24"/>
          <w:szCs w:val="24"/>
        </w:rPr>
        <w:lastRenderedPageBreak/>
        <w:t xml:space="preserve">Tekst </w:t>
      </w:r>
      <w:r w:rsidR="00A1150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(Met. I</w:t>
      </w:r>
      <w:r w:rsidR="007B0BBF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 w:rsidR="007B0BBF">
        <w:rPr>
          <w:b/>
          <w:sz w:val="24"/>
          <w:szCs w:val="24"/>
        </w:rPr>
        <w:t>687 - 706</w:t>
      </w:r>
      <w:r>
        <w:rPr>
          <w:b/>
          <w:sz w:val="24"/>
          <w:szCs w:val="24"/>
        </w:rPr>
        <w:t>)</w:t>
      </w:r>
    </w:p>
    <w:p w:rsidR="00FA4DFE" w:rsidRDefault="007B0BBF" w:rsidP="00171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Mercurius ziet dat Apollo uit liefdesverdriet niet op zijn kudde let. Stiekem drijft hij de </w:t>
      </w:r>
      <w:r w:rsidR="00202795">
        <w:rPr>
          <w:sz w:val="24"/>
          <w:szCs w:val="24"/>
        </w:rPr>
        <w:t xml:space="preserve">kudde weg van Apollo. </w:t>
      </w:r>
      <w:proofErr w:type="spellStart"/>
      <w:r w:rsidR="00202795">
        <w:rPr>
          <w:sz w:val="24"/>
          <w:szCs w:val="24"/>
        </w:rPr>
        <w:t>Battus</w:t>
      </w:r>
      <w:proofErr w:type="spellEnd"/>
      <w:r w:rsidR="00202795">
        <w:rPr>
          <w:sz w:val="24"/>
          <w:szCs w:val="24"/>
        </w:rPr>
        <w:t xml:space="preserve"> heeft</w:t>
      </w:r>
      <w:r>
        <w:rPr>
          <w:sz w:val="24"/>
          <w:szCs w:val="24"/>
        </w:rPr>
        <w:t xml:space="preserve"> het allemaal gezien </w:t>
      </w:r>
      <w:r w:rsidR="00202795">
        <w:rPr>
          <w:sz w:val="24"/>
          <w:szCs w:val="24"/>
        </w:rPr>
        <w:t>en</w:t>
      </w:r>
      <w:r>
        <w:rPr>
          <w:sz w:val="24"/>
          <w:szCs w:val="24"/>
        </w:rPr>
        <w:t xml:space="preserve"> verklapt het aan Apollo. Mercurius straft hem </w:t>
      </w:r>
      <w:r w:rsidR="00202795">
        <w:rPr>
          <w:sz w:val="24"/>
          <w:szCs w:val="24"/>
        </w:rPr>
        <w:t>dus.</w:t>
      </w:r>
      <w:r>
        <w:rPr>
          <w:sz w:val="24"/>
          <w:szCs w:val="24"/>
        </w:rPr>
        <w:t xml:space="preserve"> Via een metamorfose. Lees eerst de </w:t>
      </w:r>
      <w:r w:rsidR="00CB18B1" w:rsidRPr="00202795">
        <w:rPr>
          <w:i/>
          <w:sz w:val="24"/>
          <w:szCs w:val="24"/>
        </w:rPr>
        <w:t>voor vertaalde</w:t>
      </w:r>
      <w:r w:rsidRPr="00202795">
        <w:rPr>
          <w:i/>
          <w:sz w:val="24"/>
          <w:szCs w:val="24"/>
        </w:rPr>
        <w:t xml:space="preserve"> passage</w:t>
      </w:r>
      <w:r>
        <w:rPr>
          <w:sz w:val="24"/>
          <w:szCs w:val="24"/>
        </w:rPr>
        <w:t xml:space="preserve"> door, voor je als een blind paard begint te bladeren in je woordenboek.</w:t>
      </w:r>
    </w:p>
    <w:p w:rsidR="007B0BBF" w:rsidRDefault="007B0BBF" w:rsidP="00171833">
      <w:pPr>
        <w:spacing w:after="120" w:line="240" w:lineRule="auto"/>
        <w:rPr>
          <w:sz w:val="24"/>
          <w:szCs w:val="24"/>
        </w:rPr>
      </w:pPr>
    </w:p>
    <w:p w:rsidR="007B0BBF" w:rsidRPr="00D0740A" w:rsidRDefault="007B0BBF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>687</w:t>
      </w:r>
      <w:r w:rsidRPr="00D0740A">
        <w:rPr>
          <w:i/>
          <w:sz w:val="24"/>
          <w:szCs w:val="24"/>
        </w:rPr>
        <w:tab/>
        <w:t>Niemand had deze diefstal gezien behalve een in die streek</w:t>
      </w:r>
    </w:p>
    <w:p w:rsidR="007B0BBF" w:rsidRPr="00D0740A" w:rsidRDefault="007B0BBF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ab/>
        <w:t xml:space="preserve">bekende oude man: de hele buurt noemde hem </w:t>
      </w:r>
      <w:proofErr w:type="spellStart"/>
      <w:r w:rsidRPr="00D0740A">
        <w:rPr>
          <w:i/>
          <w:sz w:val="24"/>
          <w:szCs w:val="24"/>
        </w:rPr>
        <w:t>Battus</w:t>
      </w:r>
      <w:proofErr w:type="spellEnd"/>
      <w:r w:rsidRPr="00D0740A">
        <w:rPr>
          <w:i/>
          <w:sz w:val="24"/>
          <w:szCs w:val="24"/>
        </w:rPr>
        <w:t>.</w:t>
      </w:r>
    </w:p>
    <w:p w:rsidR="007B0BBF" w:rsidRPr="00D0740A" w:rsidRDefault="007B0BBF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ab/>
        <w:t xml:space="preserve">Deze hield als bewaker toezicht op de bergweides en grasrijke weilanden </w:t>
      </w:r>
    </w:p>
    <w:p w:rsidR="007B0BBF" w:rsidRPr="00D0740A" w:rsidRDefault="007B0BBF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>690</w:t>
      </w:r>
      <w:r w:rsidRPr="00D0740A">
        <w:rPr>
          <w:i/>
          <w:sz w:val="24"/>
          <w:szCs w:val="24"/>
        </w:rPr>
        <w:tab/>
        <w:t xml:space="preserve">van de rijke </w:t>
      </w:r>
      <w:proofErr w:type="spellStart"/>
      <w:r w:rsidRPr="00D0740A">
        <w:rPr>
          <w:i/>
          <w:sz w:val="24"/>
          <w:szCs w:val="24"/>
        </w:rPr>
        <w:t>Neleus</w:t>
      </w:r>
      <w:proofErr w:type="spellEnd"/>
      <w:r w:rsidRPr="00D0740A">
        <w:rPr>
          <w:i/>
          <w:sz w:val="24"/>
          <w:szCs w:val="24"/>
        </w:rPr>
        <w:t xml:space="preserve"> en op de kuddes </w:t>
      </w:r>
      <w:r w:rsidR="00CB18B1">
        <w:rPr>
          <w:i/>
          <w:sz w:val="24"/>
          <w:szCs w:val="24"/>
        </w:rPr>
        <w:t xml:space="preserve">(van) </w:t>
      </w:r>
      <w:r w:rsidRPr="00D0740A">
        <w:rPr>
          <w:i/>
          <w:sz w:val="24"/>
          <w:szCs w:val="24"/>
        </w:rPr>
        <w:t>schitterende merries.</w:t>
      </w:r>
    </w:p>
    <w:p w:rsidR="007B0BBF" w:rsidRPr="00D0740A" w:rsidRDefault="007B0BBF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ab/>
        <w:t xml:space="preserve">Voor deze </w:t>
      </w:r>
      <w:r w:rsidR="00CB18B1">
        <w:rPr>
          <w:i/>
          <w:sz w:val="24"/>
          <w:szCs w:val="24"/>
        </w:rPr>
        <w:t>(</w:t>
      </w:r>
      <w:proofErr w:type="spellStart"/>
      <w:r w:rsidR="00CB18B1">
        <w:rPr>
          <w:i/>
          <w:sz w:val="24"/>
          <w:szCs w:val="24"/>
        </w:rPr>
        <w:t>Battus</w:t>
      </w:r>
      <w:proofErr w:type="spellEnd"/>
      <w:r w:rsidR="00CB18B1">
        <w:rPr>
          <w:i/>
          <w:sz w:val="24"/>
          <w:szCs w:val="24"/>
        </w:rPr>
        <w:t xml:space="preserve">) </w:t>
      </w:r>
      <w:r w:rsidRPr="00D0740A">
        <w:rPr>
          <w:i/>
          <w:sz w:val="24"/>
          <w:szCs w:val="24"/>
        </w:rPr>
        <w:t>was hij bang en hij nam hem met vleiende hand apart en zei hem:</w:t>
      </w:r>
    </w:p>
    <w:p w:rsidR="007B0BBF" w:rsidRPr="00D0740A" w:rsidRDefault="007B0BBF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ab/>
        <w:t>"Wie jij ook bent, vreemdeling, a</w:t>
      </w:r>
      <w:r w:rsidR="00D0740A" w:rsidRPr="00D0740A">
        <w:rPr>
          <w:i/>
          <w:sz w:val="24"/>
          <w:szCs w:val="24"/>
        </w:rPr>
        <w:t>ls iemand bij toeval deze kudde</w:t>
      </w:r>
    </w:p>
    <w:p w:rsidR="007B0BBF" w:rsidRPr="00D0740A" w:rsidRDefault="00D0740A" w:rsidP="00171833">
      <w:pPr>
        <w:spacing w:after="120" w:line="240" w:lineRule="auto"/>
        <w:rPr>
          <w:i/>
          <w:sz w:val="24"/>
          <w:szCs w:val="24"/>
        </w:rPr>
      </w:pPr>
      <w:r w:rsidRPr="00D0740A">
        <w:rPr>
          <w:i/>
          <w:sz w:val="24"/>
          <w:szCs w:val="24"/>
        </w:rPr>
        <w:tab/>
        <w:t>zoekt, zeg dan dat je die</w:t>
      </w:r>
      <w:r w:rsidR="007B0BBF" w:rsidRPr="00D0740A">
        <w:rPr>
          <w:i/>
          <w:sz w:val="24"/>
          <w:szCs w:val="24"/>
        </w:rPr>
        <w:t xml:space="preserve"> niet gezien hebt</w:t>
      </w:r>
      <w:r w:rsidRPr="00D0740A">
        <w:rPr>
          <w:i/>
          <w:sz w:val="24"/>
          <w:szCs w:val="24"/>
        </w:rPr>
        <w:t>, en om te voorkomen dat je voor</w:t>
      </w:r>
    </w:p>
    <w:p w:rsidR="00D0740A" w:rsidRPr="007B0BBF" w:rsidRDefault="00D0740A" w:rsidP="00171833">
      <w:pPr>
        <w:spacing w:after="120" w:line="240" w:lineRule="auto"/>
        <w:rPr>
          <w:sz w:val="24"/>
          <w:szCs w:val="24"/>
        </w:rPr>
      </w:pPr>
      <w:r w:rsidRPr="00D0740A">
        <w:rPr>
          <w:i/>
          <w:sz w:val="24"/>
          <w:szCs w:val="24"/>
        </w:rPr>
        <w:tab/>
        <w:t>je actie niets terug ziet, neem deze schitterende koe als beloning."</w:t>
      </w:r>
    </w:p>
    <w:p w:rsidR="00D0740A" w:rsidRDefault="00D0740A" w:rsidP="00171833">
      <w:pPr>
        <w:spacing w:after="120" w:line="240" w:lineRule="auto"/>
        <w:rPr>
          <w:sz w:val="24"/>
          <w:szCs w:val="24"/>
        </w:rPr>
      </w:pPr>
    </w:p>
    <w:p w:rsidR="00FA4DFE" w:rsidRPr="00D0740A" w:rsidRDefault="00D0740A" w:rsidP="00171833">
      <w:pPr>
        <w:spacing w:after="12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0740A">
        <w:rPr>
          <w:b/>
          <w:sz w:val="24"/>
          <w:szCs w:val="24"/>
        </w:rPr>
        <w:t>Vertaal nu nauwkeurig de volgende passage en gebruik behalve je woordenboek ook je verstand:</w:t>
      </w:r>
    </w:p>
    <w:p w:rsidR="00B73619" w:rsidRPr="00D0740A" w:rsidRDefault="00D0740A" w:rsidP="00171833">
      <w:pPr>
        <w:spacing w:after="120" w:line="240" w:lineRule="auto"/>
        <w:rPr>
          <w:sz w:val="24"/>
          <w:szCs w:val="24"/>
          <w:lang w:val="en-US"/>
        </w:rPr>
      </w:pPr>
      <w:r w:rsidRPr="00D0740A">
        <w:rPr>
          <w:sz w:val="24"/>
          <w:szCs w:val="24"/>
          <w:lang w:val="en-US"/>
        </w:rPr>
        <w:t>695</w:t>
      </w:r>
      <w:r w:rsidR="00B73619" w:rsidRPr="00D0740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Et </w:t>
      </w:r>
      <w:proofErr w:type="spellStart"/>
      <w:r>
        <w:rPr>
          <w:sz w:val="24"/>
          <w:szCs w:val="24"/>
          <w:lang w:val="en-US"/>
        </w:rPr>
        <w:t>dedit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 w:rsidRPr="00CB18B1">
        <w:rPr>
          <w:sz w:val="24"/>
          <w:szCs w:val="24"/>
          <w:u w:val="single"/>
          <w:lang w:val="en-US"/>
        </w:rPr>
        <w:t>Accepta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voces</w:t>
      </w:r>
      <w:proofErr w:type="spellEnd"/>
      <w:r>
        <w:rPr>
          <w:sz w:val="24"/>
          <w:szCs w:val="24"/>
          <w:lang w:val="en-US"/>
        </w:rPr>
        <w:t xml:space="preserve"> has </w:t>
      </w:r>
      <w:proofErr w:type="spellStart"/>
      <w:r>
        <w:rPr>
          <w:sz w:val="24"/>
          <w:szCs w:val="24"/>
          <w:lang w:val="en-US"/>
        </w:rPr>
        <w:t>reddidit</w:t>
      </w:r>
      <w:proofErr w:type="spellEnd"/>
      <w:r>
        <w:rPr>
          <w:sz w:val="24"/>
          <w:szCs w:val="24"/>
          <w:lang w:val="en-US"/>
        </w:rPr>
        <w:t>: "</w:t>
      </w:r>
      <w:proofErr w:type="spellStart"/>
      <w:r>
        <w:rPr>
          <w:sz w:val="24"/>
          <w:szCs w:val="24"/>
          <w:lang w:val="en-US"/>
        </w:rPr>
        <w:t>Hospes</w:t>
      </w:r>
      <w:proofErr w:type="spellEnd"/>
      <w:r>
        <w:rPr>
          <w:sz w:val="24"/>
          <w:szCs w:val="24"/>
          <w:lang w:val="en-US"/>
        </w:rPr>
        <w:t>,</w:t>
      </w:r>
    </w:p>
    <w:p w:rsidR="00D0740A" w:rsidRDefault="00B73619" w:rsidP="00171833">
      <w:pPr>
        <w:spacing w:after="120" w:line="240" w:lineRule="auto"/>
        <w:rPr>
          <w:sz w:val="24"/>
          <w:szCs w:val="24"/>
          <w:lang w:val="en-US"/>
        </w:rPr>
      </w:pPr>
      <w:r w:rsidRPr="00D0740A">
        <w:rPr>
          <w:sz w:val="24"/>
          <w:szCs w:val="24"/>
          <w:lang w:val="en-US"/>
        </w:rPr>
        <w:tab/>
      </w:r>
      <w:r w:rsidR="00D0740A">
        <w:rPr>
          <w:sz w:val="24"/>
          <w:szCs w:val="24"/>
          <w:lang w:val="en-US"/>
        </w:rPr>
        <w:t xml:space="preserve">tutus </w:t>
      </w:r>
      <w:proofErr w:type="spellStart"/>
      <w:r w:rsidR="00D0740A">
        <w:rPr>
          <w:sz w:val="24"/>
          <w:szCs w:val="24"/>
          <w:lang w:val="en-US"/>
        </w:rPr>
        <w:t>eas</w:t>
      </w:r>
      <w:proofErr w:type="spellEnd"/>
      <w:r w:rsidR="00D0740A">
        <w:rPr>
          <w:sz w:val="24"/>
          <w:szCs w:val="24"/>
          <w:lang w:val="en-US"/>
        </w:rPr>
        <w:t xml:space="preserve">! Lapis </w:t>
      </w:r>
      <w:proofErr w:type="spellStart"/>
      <w:r w:rsidR="00D0740A">
        <w:rPr>
          <w:sz w:val="24"/>
          <w:szCs w:val="24"/>
          <w:lang w:val="en-US"/>
        </w:rPr>
        <w:t>iste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prius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tua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furta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loquetur</w:t>
      </w:r>
      <w:proofErr w:type="spellEnd"/>
      <w:r w:rsidR="00D0740A">
        <w:rPr>
          <w:sz w:val="24"/>
          <w:szCs w:val="24"/>
          <w:lang w:val="en-US"/>
        </w:rPr>
        <w:t>",</w:t>
      </w:r>
    </w:p>
    <w:p w:rsidR="00B73619" w:rsidRPr="00916863" w:rsidRDefault="00B73619" w:rsidP="00171833">
      <w:pPr>
        <w:spacing w:after="120" w:line="240" w:lineRule="auto"/>
        <w:rPr>
          <w:sz w:val="24"/>
          <w:szCs w:val="24"/>
          <w:lang w:val="en-US"/>
        </w:rPr>
      </w:pPr>
      <w:r w:rsidRPr="00CD1015">
        <w:rPr>
          <w:sz w:val="24"/>
          <w:szCs w:val="24"/>
          <w:lang w:val="en-US"/>
        </w:rPr>
        <w:tab/>
      </w:r>
      <w:r w:rsidR="00D0740A">
        <w:rPr>
          <w:sz w:val="24"/>
          <w:szCs w:val="24"/>
          <w:lang w:val="en-US"/>
        </w:rPr>
        <w:t xml:space="preserve">et </w:t>
      </w:r>
      <w:proofErr w:type="spellStart"/>
      <w:r w:rsidR="00D0740A">
        <w:rPr>
          <w:sz w:val="24"/>
          <w:szCs w:val="24"/>
          <w:lang w:val="en-US"/>
        </w:rPr>
        <w:t>lapidem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os</w:t>
      </w:r>
      <w:r w:rsidR="00A31683">
        <w:rPr>
          <w:sz w:val="24"/>
          <w:szCs w:val="24"/>
          <w:lang w:val="en-US"/>
        </w:rPr>
        <w:t>t</w:t>
      </w:r>
      <w:r w:rsidR="00D0740A">
        <w:rPr>
          <w:sz w:val="24"/>
          <w:szCs w:val="24"/>
          <w:lang w:val="en-US"/>
        </w:rPr>
        <w:t>endit</w:t>
      </w:r>
      <w:proofErr w:type="spellEnd"/>
      <w:r w:rsidR="00D0740A">
        <w:rPr>
          <w:sz w:val="24"/>
          <w:szCs w:val="24"/>
          <w:lang w:val="en-US"/>
        </w:rPr>
        <w:t xml:space="preserve">. </w:t>
      </w:r>
      <w:proofErr w:type="spellStart"/>
      <w:r w:rsidR="00D0740A">
        <w:rPr>
          <w:sz w:val="24"/>
          <w:szCs w:val="24"/>
          <w:lang w:val="en-US"/>
        </w:rPr>
        <w:t>Simulat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Iove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natus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abire</w:t>
      </w:r>
      <w:proofErr w:type="spellEnd"/>
      <w:r w:rsidR="00D0740A">
        <w:rPr>
          <w:sz w:val="24"/>
          <w:szCs w:val="24"/>
          <w:lang w:val="en-US"/>
        </w:rPr>
        <w:t>,</w:t>
      </w:r>
    </w:p>
    <w:p w:rsidR="00B73619" w:rsidRPr="00916863" w:rsidRDefault="00B73619" w:rsidP="00171833">
      <w:pPr>
        <w:spacing w:after="120" w:line="240" w:lineRule="auto"/>
        <w:rPr>
          <w:sz w:val="24"/>
          <w:szCs w:val="24"/>
          <w:lang w:val="en-US"/>
        </w:rPr>
      </w:pPr>
      <w:r w:rsidRPr="00916863">
        <w:rPr>
          <w:sz w:val="24"/>
          <w:szCs w:val="24"/>
          <w:lang w:val="en-US"/>
        </w:rPr>
        <w:tab/>
      </w:r>
      <w:proofErr w:type="spellStart"/>
      <w:r w:rsidR="00D0740A">
        <w:rPr>
          <w:sz w:val="24"/>
          <w:szCs w:val="24"/>
          <w:lang w:val="en-US"/>
        </w:rPr>
        <w:t>mox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redit</w:t>
      </w:r>
      <w:proofErr w:type="spellEnd"/>
      <w:r w:rsidR="00D0740A">
        <w:rPr>
          <w:sz w:val="24"/>
          <w:szCs w:val="24"/>
          <w:lang w:val="en-US"/>
        </w:rPr>
        <w:t xml:space="preserve"> et versa </w:t>
      </w:r>
      <w:proofErr w:type="spellStart"/>
      <w:r w:rsidR="00D0740A">
        <w:rPr>
          <w:sz w:val="24"/>
          <w:szCs w:val="24"/>
          <w:lang w:val="en-US"/>
        </w:rPr>
        <w:t>pariter</w:t>
      </w:r>
      <w:proofErr w:type="spellEnd"/>
      <w:r w:rsidR="00D0740A">
        <w:rPr>
          <w:sz w:val="24"/>
          <w:szCs w:val="24"/>
          <w:lang w:val="en-US"/>
        </w:rPr>
        <w:t xml:space="preserve"> cum voce </w:t>
      </w:r>
      <w:proofErr w:type="spellStart"/>
      <w:r w:rsidR="00D0740A">
        <w:rPr>
          <w:sz w:val="24"/>
          <w:szCs w:val="24"/>
          <w:lang w:val="en-US"/>
        </w:rPr>
        <w:t>figura</w:t>
      </w:r>
      <w:proofErr w:type="spellEnd"/>
    </w:p>
    <w:p w:rsidR="00B73619" w:rsidRPr="00916863" w:rsidRDefault="00B73619" w:rsidP="00171833">
      <w:pPr>
        <w:spacing w:after="120" w:line="240" w:lineRule="auto"/>
        <w:rPr>
          <w:sz w:val="24"/>
          <w:szCs w:val="24"/>
          <w:lang w:val="en-US"/>
        </w:rPr>
      </w:pPr>
      <w:r w:rsidRPr="00916863">
        <w:rPr>
          <w:sz w:val="24"/>
          <w:szCs w:val="24"/>
          <w:lang w:val="en-US"/>
        </w:rPr>
        <w:tab/>
      </w:r>
      <w:r w:rsidR="00D0740A">
        <w:rPr>
          <w:sz w:val="24"/>
          <w:szCs w:val="24"/>
          <w:lang w:val="en-US"/>
        </w:rPr>
        <w:t>"</w:t>
      </w:r>
      <w:proofErr w:type="spellStart"/>
      <w:r w:rsidR="00D0740A">
        <w:rPr>
          <w:sz w:val="24"/>
          <w:szCs w:val="24"/>
          <w:lang w:val="en-US"/>
        </w:rPr>
        <w:t>Rustice</w:t>
      </w:r>
      <w:proofErr w:type="spellEnd"/>
      <w:r w:rsidR="00D0740A">
        <w:rPr>
          <w:sz w:val="24"/>
          <w:szCs w:val="24"/>
          <w:lang w:val="en-US"/>
        </w:rPr>
        <w:t xml:space="preserve">, </w:t>
      </w:r>
      <w:proofErr w:type="spellStart"/>
      <w:r w:rsidR="00D0740A">
        <w:rPr>
          <w:sz w:val="24"/>
          <w:szCs w:val="24"/>
          <w:lang w:val="en-US"/>
        </w:rPr>
        <w:t>vidisti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siquas</w:t>
      </w:r>
      <w:proofErr w:type="spellEnd"/>
      <w:r w:rsidR="00D0740A">
        <w:rPr>
          <w:sz w:val="24"/>
          <w:szCs w:val="24"/>
          <w:lang w:val="en-US"/>
        </w:rPr>
        <w:t xml:space="preserve"> hoc </w:t>
      </w:r>
      <w:proofErr w:type="spellStart"/>
      <w:r w:rsidR="00D0740A">
        <w:rPr>
          <w:sz w:val="24"/>
          <w:szCs w:val="24"/>
          <w:lang w:val="en-US"/>
        </w:rPr>
        <w:t>limite</w:t>
      </w:r>
      <w:proofErr w:type="spellEnd"/>
      <w:r w:rsidR="00D0740A">
        <w:rPr>
          <w:sz w:val="24"/>
          <w:szCs w:val="24"/>
          <w:lang w:val="en-US"/>
        </w:rPr>
        <w:t>", dixit</w:t>
      </w:r>
    </w:p>
    <w:p w:rsidR="00082D9B" w:rsidRPr="00916863" w:rsidRDefault="00D0740A" w:rsidP="00171833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700</w:t>
      </w:r>
      <w:r w:rsidR="00082D9B" w:rsidRPr="00916863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"ire </w:t>
      </w:r>
      <w:proofErr w:type="spellStart"/>
      <w:r>
        <w:rPr>
          <w:sz w:val="24"/>
          <w:szCs w:val="24"/>
          <w:lang w:val="en-US"/>
        </w:rPr>
        <w:t>boves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furtoque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silentia</w:t>
      </w:r>
      <w:proofErr w:type="spellEnd"/>
      <w:r>
        <w:rPr>
          <w:sz w:val="24"/>
          <w:szCs w:val="24"/>
          <w:lang w:val="en-US"/>
        </w:rPr>
        <w:t xml:space="preserve"> deme.</w:t>
      </w:r>
    </w:p>
    <w:p w:rsidR="00082D9B" w:rsidRPr="00916863" w:rsidRDefault="00082D9B" w:rsidP="00171833">
      <w:pPr>
        <w:spacing w:after="120" w:line="240" w:lineRule="auto"/>
        <w:rPr>
          <w:sz w:val="24"/>
          <w:szCs w:val="24"/>
          <w:lang w:val="en-US"/>
        </w:rPr>
      </w:pPr>
      <w:r w:rsidRPr="00916863">
        <w:rPr>
          <w:sz w:val="24"/>
          <w:szCs w:val="24"/>
          <w:lang w:val="en-US"/>
        </w:rPr>
        <w:tab/>
      </w:r>
      <w:proofErr w:type="spellStart"/>
      <w:r w:rsidR="00D0740A">
        <w:rPr>
          <w:sz w:val="24"/>
          <w:szCs w:val="24"/>
          <w:lang w:val="en-US"/>
        </w:rPr>
        <w:t>Iuncta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suo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par</w:t>
      </w:r>
      <w:r w:rsidR="00CB18B1">
        <w:rPr>
          <w:sz w:val="24"/>
          <w:szCs w:val="24"/>
          <w:lang w:val="en-US"/>
        </w:rPr>
        <w:t>iter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dabitur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femina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tauro</w:t>
      </w:r>
      <w:proofErr w:type="spellEnd"/>
      <w:r w:rsidR="00D0740A">
        <w:rPr>
          <w:sz w:val="24"/>
          <w:szCs w:val="24"/>
          <w:lang w:val="en-US"/>
        </w:rPr>
        <w:t>."</w:t>
      </w:r>
    </w:p>
    <w:p w:rsidR="00082D9B" w:rsidRDefault="00082D9B" w:rsidP="00171833">
      <w:pPr>
        <w:spacing w:after="120" w:line="240" w:lineRule="auto"/>
        <w:rPr>
          <w:sz w:val="24"/>
          <w:szCs w:val="24"/>
          <w:lang w:val="en-US"/>
        </w:rPr>
      </w:pPr>
      <w:r w:rsidRPr="00916863">
        <w:rPr>
          <w:sz w:val="24"/>
          <w:szCs w:val="24"/>
          <w:lang w:val="en-US"/>
        </w:rPr>
        <w:tab/>
      </w:r>
      <w:r w:rsidR="00D0740A">
        <w:rPr>
          <w:sz w:val="24"/>
          <w:szCs w:val="24"/>
          <w:lang w:val="en-US"/>
        </w:rPr>
        <w:t xml:space="preserve">At senior, </w:t>
      </w:r>
      <w:proofErr w:type="spellStart"/>
      <w:r w:rsidR="00D0740A">
        <w:rPr>
          <w:sz w:val="24"/>
          <w:szCs w:val="24"/>
          <w:lang w:val="en-US"/>
        </w:rPr>
        <w:t>postquam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est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merces</w:t>
      </w:r>
      <w:proofErr w:type="spellEnd"/>
      <w:r w:rsidR="00D0740A">
        <w:rPr>
          <w:sz w:val="24"/>
          <w:szCs w:val="24"/>
          <w:lang w:val="en-US"/>
        </w:rPr>
        <w:t xml:space="preserve"> </w:t>
      </w:r>
      <w:proofErr w:type="spellStart"/>
      <w:r w:rsidR="00D0740A">
        <w:rPr>
          <w:sz w:val="24"/>
          <w:szCs w:val="24"/>
          <w:lang w:val="en-US"/>
        </w:rPr>
        <w:t>geminat</w:t>
      </w:r>
      <w:r w:rsidR="00202795">
        <w:rPr>
          <w:sz w:val="24"/>
          <w:szCs w:val="24"/>
          <w:lang w:val="en-US"/>
        </w:rPr>
        <w:t>a</w:t>
      </w:r>
      <w:proofErr w:type="spellEnd"/>
      <w:r w:rsidR="00D0740A">
        <w:rPr>
          <w:sz w:val="24"/>
          <w:szCs w:val="24"/>
          <w:lang w:val="en-US"/>
        </w:rPr>
        <w:t xml:space="preserve">, "Sub </w:t>
      </w:r>
      <w:proofErr w:type="spellStart"/>
      <w:r w:rsidR="00D0740A">
        <w:rPr>
          <w:sz w:val="24"/>
          <w:szCs w:val="24"/>
          <w:lang w:val="en-US"/>
        </w:rPr>
        <w:t>illis</w:t>
      </w:r>
      <w:proofErr w:type="spellEnd"/>
    </w:p>
    <w:p w:rsidR="00D0740A" w:rsidRDefault="00D0740A" w:rsidP="00171833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montibus</w:t>
      </w:r>
      <w:proofErr w:type="spellEnd"/>
      <w:r>
        <w:rPr>
          <w:sz w:val="24"/>
          <w:szCs w:val="24"/>
          <w:lang w:val="en-US"/>
        </w:rPr>
        <w:t xml:space="preserve">", </w:t>
      </w:r>
      <w:proofErr w:type="spellStart"/>
      <w:r>
        <w:rPr>
          <w:sz w:val="24"/>
          <w:szCs w:val="24"/>
          <w:lang w:val="en-US"/>
        </w:rPr>
        <w:t>inquit</w:t>
      </w:r>
      <w:proofErr w:type="spellEnd"/>
      <w:r>
        <w:rPr>
          <w:sz w:val="24"/>
          <w:szCs w:val="24"/>
          <w:lang w:val="en-US"/>
        </w:rPr>
        <w:t>, "</w:t>
      </w:r>
      <w:proofErr w:type="spellStart"/>
      <w:r>
        <w:rPr>
          <w:sz w:val="24"/>
          <w:szCs w:val="24"/>
          <w:lang w:val="en-US"/>
        </w:rPr>
        <w:t>erunt</w:t>
      </w:r>
      <w:proofErr w:type="spellEnd"/>
      <w:r>
        <w:rPr>
          <w:sz w:val="24"/>
          <w:szCs w:val="24"/>
          <w:lang w:val="en-US"/>
        </w:rPr>
        <w:t xml:space="preserve">", et errant sub </w:t>
      </w:r>
      <w:proofErr w:type="spellStart"/>
      <w:r>
        <w:rPr>
          <w:sz w:val="24"/>
          <w:szCs w:val="24"/>
          <w:lang w:val="en-US"/>
        </w:rPr>
        <w:t>montibus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illis</w:t>
      </w:r>
      <w:proofErr w:type="spellEnd"/>
      <w:r>
        <w:rPr>
          <w:sz w:val="24"/>
          <w:szCs w:val="24"/>
          <w:lang w:val="en-US"/>
        </w:rPr>
        <w:t>.</w:t>
      </w:r>
    </w:p>
    <w:p w:rsidR="00D0740A" w:rsidRDefault="00D0740A" w:rsidP="00171833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Risit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Atlantiades</w:t>
      </w:r>
      <w:proofErr w:type="spellEnd"/>
      <w:r>
        <w:rPr>
          <w:sz w:val="24"/>
          <w:szCs w:val="24"/>
          <w:lang w:val="en-US"/>
        </w:rPr>
        <w:t xml:space="preserve"> et "Me </w:t>
      </w:r>
      <w:proofErr w:type="spellStart"/>
      <w:r>
        <w:rPr>
          <w:sz w:val="24"/>
          <w:szCs w:val="24"/>
          <w:lang w:val="en-US"/>
        </w:rPr>
        <w:t>mihi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perfide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prodis</w:t>
      </w:r>
      <w:proofErr w:type="spellEnd"/>
      <w:r>
        <w:rPr>
          <w:sz w:val="24"/>
          <w:szCs w:val="24"/>
          <w:lang w:val="en-US"/>
        </w:rPr>
        <w:t>?</w:t>
      </w:r>
    </w:p>
    <w:p w:rsidR="00996F5E" w:rsidRPr="007C3B6C" w:rsidRDefault="00D0740A" w:rsidP="00996F5E">
      <w:pPr>
        <w:spacing w:after="120" w:line="240" w:lineRule="auto"/>
        <w:rPr>
          <w:sz w:val="24"/>
          <w:szCs w:val="24"/>
        </w:rPr>
      </w:pPr>
      <w:r w:rsidRPr="007C3B6C">
        <w:rPr>
          <w:sz w:val="24"/>
          <w:szCs w:val="24"/>
        </w:rPr>
        <w:t>705</w:t>
      </w:r>
      <w:r w:rsidRPr="007C3B6C">
        <w:rPr>
          <w:sz w:val="24"/>
          <w:szCs w:val="24"/>
        </w:rPr>
        <w:tab/>
        <w:t xml:space="preserve">Me </w:t>
      </w:r>
      <w:proofErr w:type="spellStart"/>
      <w:r w:rsidRPr="007C3B6C">
        <w:rPr>
          <w:sz w:val="24"/>
          <w:szCs w:val="24"/>
        </w:rPr>
        <w:t>mihi</w:t>
      </w:r>
      <w:proofErr w:type="spellEnd"/>
      <w:r w:rsidRPr="007C3B6C">
        <w:rPr>
          <w:sz w:val="24"/>
          <w:szCs w:val="24"/>
        </w:rPr>
        <w:t xml:space="preserve"> </w:t>
      </w:r>
      <w:proofErr w:type="spellStart"/>
      <w:r w:rsidRPr="007C3B6C">
        <w:rPr>
          <w:sz w:val="24"/>
          <w:szCs w:val="24"/>
        </w:rPr>
        <w:t>prodis</w:t>
      </w:r>
      <w:proofErr w:type="spellEnd"/>
      <w:r w:rsidRPr="007C3B6C">
        <w:rPr>
          <w:sz w:val="24"/>
          <w:szCs w:val="24"/>
        </w:rPr>
        <w:t>?"</w:t>
      </w:r>
      <w:proofErr w:type="spellStart"/>
      <w:r w:rsidRPr="007C3B6C">
        <w:rPr>
          <w:sz w:val="24"/>
          <w:szCs w:val="24"/>
        </w:rPr>
        <w:t>ait</w:t>
      </w:r>
      <w:proofErr w:type="spellEnd"/>
      <w:r w:rsidRPr="007C3B6C">
        <w:rPr>
          <w:sz w:val="24"/>
          <w:szCs w:val="24"/>
        </w:rPr>
        <w:t xml:space="preserve"> </w:t>
      </w:r>
      <w:r w:rsidR="00996F5E" w:rsidRPr="007C3B6C">
        <w:rPr>
          <w:sz w:val="24"/>
          <w:szCs w:val="24"/>
        </w:rPr>
        <w:t>en hij veranderde zijn onbetrouwbare binnenste</w:t>
      </w:r>
    </w:p>
    <w:p w:rsidR="00996F5E" w:rsidRPr="007C3B6C" w:rsidRDefault="00996F5E" w:rsidP="00996F5E">
      <w:pPr>
        <w:spacing w:after="120" w:line="240" w:lineRule="auto"/>
        <w:rPr>
          <w:sz w:val="24"/>
          <w:szCs w:val="24"/>
        </w:rPr>
      </w:pPr>
      <w:r w:rsidRPr="007C3B6C">
        <w:rPr>
          <w:sz w:val="24"/>
          <w:szCs w:val="24"/>
        </w:rPr>
        <w:tab/>
        <w:t>in harde steen, die ook nu nog de verklikker genoemd wordt.</w:t>
      </w:r>
    </w:p>
    <w:p w:rsidR="00AE4112" w:rsidRPr="007C3B6C" w:rsidRDefault="00AE4112" w:rsidP="00996F5E">
      <w:pPr>
        <w:spacing w:after="120" w:line="240" w:lineRule="auto"/>
        <w:rPr>
          <w:sz w:val="24"/>
          <w:szCs w:val="24"/>
        </w:rPr>
      </w:pPr>
    </w:p>
    <w:p w:rsidR="00082D9B" w:rsidRPr="00DB7D3B" w:rsidRDefault="00082D9B" w:rsidP="00171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Aantekeningen</w:t>
      </w:r>
    </w:p>
    <w:p w:rsidR="00082D9B" w:rsidRPr="00DB7D3B" w:rsidRDefault="00CB18B1" w:rsidP="00171833">
      <w:pPr>
        <w:spacing w:after="120" w:line="240" w:lineRule="auto"/>
        <w:rPr>
          <w:sz w:val="24"/>
          <w:szCs w:val="24"/>
        </w:rPr>
      </w:pPr>
      <w:r w:rsidRPr="00DB7D3B">
        <w:rPr>
          <w:sz w:val="24"/>
          <w:szCs w:val="24"/>
        </w:rPr>
        <w:t>695</w:t>
      </w:r>
      <w:r w:rsidR="0074726A" w:rsidRPr="00DB7D3B">
        <w:rPr>
          <w:sz w:val="24"/>
          <w:szCs w:val="24"/>
        </w:rPr>
        <w:tab/>
      </w:r>
      <w:proofErr w:type="spellStart"/>
      <w:r w:rsidRPr="00DB7D3B">
        <w:rPr>
          <w:sz w:val="24"/>
          <w:szCs w:val="24"/>
        </w:rPr>
        <w:t>accepta</w:t>
      </w:r>
      <w:proofErr w:type="spellEnd"/>
      <w:r w:rsidRPr="00DB7D3B">
        <w:rPr>
          <w:sz w:val="24"/>
          <w:szCs w:val="24"/>
        </w:rPr>
        <w:tab/>
      </w:r>
      <w:r w:rsidRPr="00DB7D3B">
        <w:rPr>
          <w:sz w:val="24"/>
          <w:szCs w:val="24"/>
        </w:rPr>
        <w:tab/>
      </w:r>
      <w:r w:rsidRPr="00DB7D3B">
        <w:rPr>
          <w:sz w:val="24"/>
          <w:szCs w:val="24"/>
        </w:rPr>
        <w:tab/>
      </w:r>
      <w:r w:rsidRPr="00DB7D3B">
        <w:rPr>
          <w:sz w:val="24"/>
          <w:szCs w:val="24"/>
        </w:rPr>
        <w:tab/>
      </w:r>
      <w:r w:rsidRPr="00DB7D3B">
        <w:rPr>
          <w:i/>
          <w:sz w:val="24"/>
          <w:szCs w:val="24"/>
        </w:rPr>
        <w:t xml:space="preserve">lees: </w:t>
      </w:r>
      <w:proofErr w:type="spellStart"/>
      <w:r w:rsidRPr="00DB7D3B">
        <w:rPr>
          <w:sz w:val="24"/>
          <w:szCs w:val="24"/>
        </w:rPr>
        <w:t>accepta</w:t>
      </w:r>
      <w:proofErr w:type="spellEnd"/>
      <w:r w:rsidRPr="00DB7D3B">
        <w:rPr>
          <w:sz w:val="24"/>
          <w:szCs w:val="24"/>
        </w:rPr>
        <w:t xml:space="preserve"> </w:t>
      </w:r>
      <w:proofErr w:type="spellStart"/>
      <w:r w:rsidRPr="00DB7D3B">
        <w:rPr>
          <w:sz w:val="24"/>
          <w:szCs w:val="24"/>
        </w:rPr>
        <w:t>vacca</w:t>
      </w:r>
      <w:proofErr w:type="spellEnd"/>
      <w:r w:rsidRPr="00DB7D3B">
        <w:rPr>
          <w:i/>
          <w:sz w:val="24"/>
          <w:szCs w:val="24"/>
        </w:rPr>
        <w:t xml:space="preserve"> (=koe)</w:t>
      </w:r>
    </w:p>
    <w:p w:rsidR="0074726A" w:rsidRDefault="0074726A" w:rsidP="00171833">
      <w:pPr>
        <w:spacing w:after="120" w:line="240" w:lineRule="auto"/>
        <w:rPr>
          <w:sz w:val="24"/>
          <w:szCs w:val="24"/>
        </w:rPr>
      </w:pPr>
      <w:r w:rsidRPr="00DB7D3B">
        <w:rPr>
          <w:sz w:val="24"/>
          <w:szCs w:val="24"/>
        </w:rPr>
        <w:tab/>
      </w:r>
      <w:proofErr w:type="spellStart"/>
      <w:r w:rsidR="00CB18B1" w:rsidRPr="00CB18B1">
        <w:rPr>
          <w:sz w:val="24"/>
          <w:szCs w:val="24"/>
        </w:rPr>
        <w:t>voces</w:t>
      </w:r>
      <w:proofErr w:type="spellEnd"/>
      <w:r w:rsidR="00CB18B1" w:rsidRPr="00CB18B1">
        <w:rPr>
          <w:sz w:val="24"/>
          <w:szCs w:val="24"/>
        </w:rPr>
        <w:t xml:space="preserve"> has </w:t>
      </w:r>
      <w:proofErr w:type="spellStart"/>
      <w:r w:rsidR="00CB18B1" w:rsidRPr="00CB18B1">
        <w:rPr>
          <w:sz w:val="24"/>
          <w:szCs w:val="24"/>
        </w:rPr>
        <w:t>reddidit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18B1">
        <w:rPr>
          <w:sz w:val="24"/>
          <w:szCs w:val="24"/>
        </w:rPr>
        <w:t>= antwoordde</w:t>
      </w:r>
      <w:r w:rsidR="00DB7D3B">
        <w:rPr>
          <w:sz w:val="24"/>
          <w:szCs w:val="24"/>
        </w:rPr>
        <w:t xml:space="preserve"> als volgt</w:t>
      </w:r>
    </w:p>
    <w:p w:rsidR="0074726A" w:rsidRDefault="00CB18B1" w:rsidP="00171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696</w:t>
      </w:r>
      <w:r w:rsidR="007472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loqui</w:t>
      </w:r>
      <w:proofErr w:type="spellEnd"/>
      <w:r>
        <w:rPr>
          <w:sz w:val="24"/>
          <w:szCs w:val="24"/>
        </w:rPr>
        <w:tab/>
      </w:r>
      <w:r w:rsidR="0074726A">
        <w:rPr>
          <w:sz w:val="24"/>
          <w:szCs w:val="24"/>
        </w:rPr>
        <w:tab/>
      </w:r>
      <w:r w:rsidR="0074726A">
        <w:rPr>
          <w:sz w:val="24"/>
          <w:szCs w:val="24"/>
        </w:rPr>
        <w:tab/>
      </w:r>
      <w:r w:rsidR="0074726A">
        <w:rPr>
          <w:sz w:val="24"/>
          <w:szCs w:val="24"/>
        </w:rPr>
        <w:tab/>
      </w:r>
      <w:r w:rsidR="0074726A"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hier: </w:t>
      </w:r>
      <w:r w:rsidRPr="00CB18B1">
        <w:rPr>
          <w:sz w:val="24"/>
          <w:szCs w:val="24"/>
        </w:rPr>
        <w:t>verklappen</w:t>
      </w:r>
    </w:p>
    <w:p w:rsidR="0074726A" w:rsidRDefault="00CB18B1" w:rsidP="00171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698</w:t>
      </w:r>
      <w:r w:rsidR="0074726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figuram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vertere</w:t>
      </w:r>
      <w:proofErr w:type="spellEnd"/>
      <w:r w:rsidR="0074726A">
        <w:rPr>
          <w:sz w:val="24"/>
          <w:szCs w:val="24"/>
        </w:rPr>
        <w:tab/>
      </w:r>
      <w:r w:rsidR="0074726A">
        <w:rPr>
          <w:sz w:val="24"/>
          <w:szCs w:val="24"/>
        </w:rPr>
        <w:tab/>
      </w:r>
      <w:r w:rsidR="0074726A">
        <w:rPr>
          <w:sz w:val="24"/>
          <w:szCs w:val="24"/>
        </w:rPr>
        <w:tab/>
      </w:r>
      <w:r>
        <w:rPr>
          <w:sz w:val="24"/>
          <w:szCs w:val="24"/>
        </w:rPr>
        <w:t>zijn uiterlijk veranderen</w:t>
      </w:r>
    </w:p>
    <w:p w:rsidR="00CB18B1" w:rsidRDefault="00CB18B1" w:rsidP="00171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pariter</w:t>
      </w:r>
      <w:proofErr w:type="spellEnd"/>
      <w:r>
        <w:rPr>
          <w:sz w:val="24"/>
          <w:szCs w:val="24"/>
        </w:rPr>
        <w:t xml:space="preserve">  cum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tegelijk met</w:t>
      </w:r>
    </w:p>
    <w:p w:rsidR="00CB18B1" w:rsidRPr="00DB7D3B" w:rsidRDefault="00CB18B1" w:rsidP="00171833">
      <w:pPr>
        <w:spacing w:after="120" w:line="240" w:lineRule="auto"/>
        <w:rPr>
          <w:sz w:val="24"/>
          <w:szCs w:val="24"/>
        </w:rPr>
      </w:pPr>
      <w:r w:rsidRPr="00DB7D3B">
        <w:rPr>
          <w:sz w:val="24"/>
          <w:szCs w:val="24"/>
        </w:rPr>
        <w:t>699</w:t>
      </w:r>
      <w:r w:rsidRPr="00DB7D3B">
        <w:rPr>
          <w:sz w:val="24"/>
          <w:szCs w:val="24"/>
        </w:rPr>
        <w:tab/>
      </w:r>
      <w:proofErr w:type="spellStart"/>
      <w:r w:rsidRPr="00DB7D3B">
        <w:rPr>
          <w:sz w:val="24"/>
          <w:szCs w:val="24"/>
        </w:rPr>
        <w:t>vidisti</w:t>
      </w:r>
      <w:proofErr w:type="spellEnd"/>
      <w:r w:rsidRPr="00DB7D3B">
        <w:rPr>
          <w:sz w:val="24"/>
          <w:szCs w:val="24"/>
        </w:rPr>
        <w:t xml:space="preserve"> </w:t>
      </w:r>
      <w:proofErr w:type="spellStart"/>
      <w:r w:rsidRPr="00DB7D3B">
        <w:rPr>
          <w:sz w:val="24"/>
          <w:szCs w:val="24"/>
        </w:rPr>
        <w:t>siquas</w:t>
      </w:r>
      <w:proofErr w:type="spellEnd"/>
      <w:r w:rsidRPr="00DB7D3B">
        <w:rPr>
          <w:sz w:val="24"/>
          <w:szCs w:val="24"/>
        </w:rPr>
        <w:t xml:space="preserve"> … </w:t>
      </w:r>
      <w:proofErr w:type="spellStart"/>
      <w:r w:rsidRPr="00DB7D3B">
        <w:rPr>
          <w:sz w:val="24"/>
          <w:szCs w:val="24"/>
        </w:rPr>
        <w:t>boves</w:t>
      </w:r>
      <w:proofErr w:type="spellEnd"/>
      <w:r w:rsidRPr="00DB7D3B">
        <w:rPr>
          <w:sz w:val="24"/>
          <w:szCs w:val="24"/>
        </w:rPr>
        <w:tab/>
      </w:r>
      <w:r w:rsidRPr="00DB7D3B">
        <w:rPr>
          <w:sz w:val="24"/>
          <w:szCs w:val="24"/>
        </w:rPr>
        <w:tab/>
      </w:r>
      <w:r w:rsidRPr="00DB7D3B">
        <w:rPr>
          <w:sz w:val="24"/>
          <w:szCs w:val="24"/>
        </w:rPr>
        <w:tab/>
      </w:r>
      <w:r w:rsidRPr="00DB7D3B">
        <w:rPr>
          <w:i/>
          <w:sz w:val="24"/>
          <w:szCs w:val="24"/>
        </w:rPr>
        <w:t>lees</w:t>
      </w:r>
      <w:r w:rsidRPr="00DB7D3B">
        <w:rPr>
          <w:sz w:val="24"/>
          <w:szCs w:val="24"/>
        </w:rPr>
        <w:t xml:space="preserve">: si </w:t>
      </w:r>
      <w:proofErr w:type="spellStart"/>
      <w:r w:rsidRPr="00DB7D3B">
        <w:rPr>
          <w:sz w:val="24"/>
          <w:szCs w:val="24"/>
        </w:rPr>
        <w:t>vidisti</w:t>
      </w:r>
      <w:proofErr w:type="spellEnd"/>
      <w:r w:rsidRPr="00DB7D3B">
        <w:rPr>
          <w:sz w:val="24"/>
          <w:szCs w:val="24"/>
        </w:rPr>
        <w:t xml:space="preserve"> </w:t>
      </w:r>
      <w:proofErr w:type="spellStart"/>
      <w:r w:rsidRPr="00DB7D3B">
        <w:rPr>
          <w:sz w:val="24"/>
          <w:szCs w:val="24"/>
        </w:rPr>
        <w:t>aliquas</w:t>
      </w:r>
      <w:proofErr w:type="spellEnd"/>
      <w:r w:rsidRPr="00DB7D3B">
        <w:rPr>
          <w:sz w:val="24"/>
          <w:szCs w:val="24"/>
        </w:rPr>
        <w:t xml:space="preserve"> </w:t>
      </w:r>
      <w:proofErr w:type="spellStart"/>
      <w:r w:rsidRPr="00DB7D3B">
        <w:rPr>
          <w:sz w:val="24"/>
          <w:szCs w:val="24"/>
        </w:rPr>
        <w:t>boves</w:t>
      </w:r>
      <w:proofErr w:type="spellEnd"/>
    </w:p>
    <w:p w:rsidR="00CB18B1" w:rsidRPr="00CB18B1" w:rsidRDefault="00CB18B1" w:rsidP="00171833">
      <w:pPr>
        <w:spacing w:after="120" w:line="240" w:lineRule="auto"/>
        <w:rPr>
          <w:sz w:val="24"/>
          <w:szCs w:val="24"/>
        </w:rPr>
      </w:pPr>
      <w:r w:rsidRPr="00DB7D3B">
        <w:rPr>
          <w:sz w:val="24"/>
          <w:szCs w:val="24"/>
        </w:rPr>
        <w:tab/>
      </w:r>
      <w:r w:rsidRPr="00CB18B1">
        <w:rPr>
          <w:sz w:val="24"/>
          <w:szCs w:val="24"/>
        </w:rPr>
        <w:t xml:space="preserve">hoc </w:t>
      </w:r>
      <w:proofErr w:type="spellStart"/>
      <w:r w:rsidRPr="00CB18B1">
        <w:rPr>
          <w:sz w:val="24"/>
          <w:szCs w:val="24"/>
        </w:rPr>
        <w:t>limite</w:t>
      </w:r>
      <w:proofErr w:type="spellEnd"/>
      <w:r w:rsidRPr="00CB18B1">
        <w:rPr>
          <w:sz w:val="24"/>
          <w:szCs w:val="24"/>
        </w:rPr>
        <w:tab/>
      </w:r>
      <w:r w:rsidRPr="00CB18B1">
        <w:rPr>
          <w:sz w:val="24"/>
          <w:szCs w:val="24"/>
        </w:rPr>
        <w:tab/>
      </w:r>
      <w:r w:rsidRPr="00CB18B1">
        <w:rPr>
          <w:sz w:val="24"/>
          <w:szCs w:val="24"/>
        </w:rPr>
        <w:tab/>
      </w:r>
      <w:r w:rsidRPr="00CB18B1">
        <w:rPr>
          <w:sz w:val="24"/>
          <w:szCs w:val="24"/>
        </w:rPr>
        <w:tab/>
        <w:t>hierlangs</w:t>
      </w:r>
    </w:p>
    <w:p w:rsidR="00CB18B1" w:rsidRDefault="00CB18B1" w:rsidP="00171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700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demere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silentia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niet zwijgen over</w:t>
      </w:r>
    </w:p>
    <w:p w:rsidR="00CB18B1" w:rsidRDefault="00CB18B1" w:rsidP="00171833">
      <w:pPr>
        <w:spacing w:after="120" w:line="240" w:lineRule="auto"/>
        <w:rPr>
          <w:sz w:val="24"/>
          <w:szCs w:val="24"/>
        </w:rPr>
      </w:pPr>
      <w:r w:rsidRPr="00CB18B1">
        <w:rPr>
          <w:sz w:val="24"/>
          <w:szCs w:val="24"/>
        </w:rPr>
        <w:t>701</w:t>
      </w:r>
      <w:r w:rsidRPr="00CB18B1">
        <w:rPr>
          <w:sz w:val="24"/>
          <w:szCs w:val="24"/>
        </w:rPr>
        <w:tab/>
      </w:r>
      <w:proofErr w:type="spellStart"/>
      <w:r w:rsidRPr="00CB18B1">
        <w:rPr>
          <w:sz w:val="24"/>
          <w:szCs w:val="24"/>
        </w:rPr>
        <w:t>iuncta</w:t>
      </w:r>
      <w:proofErr w:type="spellEnd"/>
      <w:r w:rsidRPr="00CB18B1">
        <w:rPr>
          <w:sz w:val="24"/>
          <w:szCs w:val="24"/>
        </w:rPr>
        <w:t xml:space="preserve"> </w:t>
      </w:r>
      <w:proofErr w:type="spellStart"/>
      <w:r w:rsidRPr="00CB18B1">
        <w:rPr>
          <w:sz w:val="24"/>
          <w:szCs w:val="24"/>
        </w:rPr>
        <w:t>suo</w:t>
      </w:r>
      <w:proofErr w:type="spellEnd"/>
      <w:r w:rsidRPr="00CB18B1">
        <w:rPr>
          <w:sz w:val="24"/>
          <w:szCs w:val="24"/>
        </w:rPr>
        <w:t xml:space="preserve"> </w:t>
      </w:r>
      <w:proofErr w:type="spellStart"/>
      <w:r w:rsidRPr="00CB18B1">
        <w:rPr>
          <w:sz w:val="24"/>
          <w:szCs w:val="24"/>
        </w:rPr>
        <w:t>pariter</w:t>
      </w:r>
      <w:proofErr w:type="spellEnd"/>
      <w:r w:rsidRPr="00CB18B1">
        <w:rPr>
          <w:sz w:val="24"/>
          <w:szCs w:val="24"/>
        </w:rPr>
        <w:t xml:space="preserve"> </w:t>
      </w:r>
      <w:proofErr w:type="spellStart"/>
      <w:r w:rsidRPr="00CB18B1">
        <w:rPr>
          <w:sz w:val="24"/>
          <w:szCs w:val="24"/>
        </w:rPr>
        <w:t>femina</w:t>
      </w:r>
      <w:proofErr w:type="spellEnd"/>
      <w:r w:rsidRPr="00CB18B1">
        <w:rPr>
          <w:sz w:val="24"/>
          <w:szCs w:val="24"/>
        </w:rPr>
        <w:t xml:space="preserve"> </w:t>
      </w:r>
      <w:proofErr w:type="spellStart"/>
      <w:r w:rsidRPr="00CB18B1">
        <w:rPr>
          <w:sz w:val="24"/>
          <w:szCs w:val="24"/>
        </w:rPr>
        <w:t>tauro</w:t>
      </w:r>
      <w:proofErr w:type="spellEnd"/>
      <w:r w:rsidRPr="00CB18B1">
        <w:rPr>
          <w:sz w:val="24"/>
          <w:szCs w:val="24"/>
        </w:rPr>
        <w:tab/>
        <w:t>een koe samen met een stier</w:t>
      </w:r>
    </w:p>
    <w:p w:rsidR="007C3B6C" w:rsidRDefault="007C3B6C" w:rsidP="00171833">
      <w:pPr>
        <w:spacing w:after="120" w:line="240" w:lineRule="auto"/>
        <w:rPr>
          <w:sz w:val="24"/>
          <w:szCs w:val="24"/>
        </w:rPr>
      </w:pPr>
    </w:p>
    <w:p w:rsidR="007C3B6C" w:rsidRPr="0090589A" w:rsidRDefault="007C3B6C" w:rsidP="007C3B6C">
      <w:pPr>
        <w:spacing w:after="120" w:line="240" w:lineRule="auto"/>
        <w:rPr>
          <w:sz w:val="24"/>
          <w:szCs w:val="24"/>
        </w:rPr>
      </w:pPr>
      <w:r w:rsidRPr="0090589A">
        <w:rPr>
          <w:sz w:val="24"/>
          <w:szCs w:val="24"/>
        </w:rPr>
        <w:lastRenderedPageBreak/>
        <w:t>23</w:t>
      </w:r>
      <w:r w:rsidRPr="0090589A">
        <w:rPr>
          <w:sz w:val="24"/>
          <w:szCs w:val="24"/>
        </w:rPr>
        <w:tab/>
        <w:t xml:space="preserve">Et </w:t>
      </w:r>
      <w:proofErr w:type="spellStart"/>
      <w:r w:rsidRPr="0090589A">
        <w:rPr>
          <w:sz w:val="24"/>
          <w:szCs w:val="24"/>
        </w:rPr>
        <w:t>dedit</w:t>
      </w:r>
      <w:proofErr w:type="spellEnd"/>
      <w:r w:rsidRPr="0090589A">
        <w:rPr>
          <w:sz w:val="24"/>
          <w:szCs w:val="24"/>
        </w:rPr>
        <w:t>.</w:t>
      </w:r>
    </w:p>
    <w:p w:rsidR="007C3B6C" w:rsidRPr="0090589A" w:rsidRDefault="007C3B6C" w:rsidP="007C3B6C">
      <w:pPr>
        <w:spacing w:after="120" w:line="240" w:lineRule="auto"/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90589A">
        <w:rPr>
          <w:color w:val="FF0000"/>
          <w:sz w:val="18"/>
          <w:szCs w:val="18"/>
        </w:rPr>
        <w:t>2</w:t>
      </w:r>
      <w:r w:rsidRPr="0090589A">
        <w:rPr>
          <w:color w:val="FF0000"/>
          <w:sz w:val="18"/>
          <w:szCs w:val="18"/>
        </w:rPr>
        <w:tab/>
        <w:t>En hij gaf (hem).</w:t>
      </w:r>
    </w:p>
    <w:p w:rsidR="007C3B6C" w:rsidRPr="0090589A" w:rsidRDefault="007C3B6C" w:rsidP="007C3B6C">
      <w:pPr>
        <w:spacing w:after="120" w:line="240" w:lineRule="auto"/>
        <w:rPr>
          <w:sz w:val="24"/>
          <w:szCs w:val="24"/>
        </w:rPr>
      </w:pPr>
      <w:r w:rsidRPr="0090589A">
        <w:rPr>
          <w:sz w:val="24"/>
          <w:szCs w:val="24"/>
        </w:rPr>
        <w:t>24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  <w:u w:val="single"/>
        </w:rPr>
        <w:t>Accepta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voces</w:t>
      </w:r>
      <w:proofErr w:type="spellEnd"/>
      <w:r w:rsidRPr="0090589A">
        <w:rPr>
          <w:sz w:val="24"/>
          <w:szCs w:val="24"/>
        </w:rPr>
        <w:t xml:space="preserve"> has </w:t>
      </w:r>
      <w:proofErr w:type="spellStart"/>
      <w:r w:rsidRPr="0090589A">
        <w:rPr>
          <w:sz w:val="24"/>
          <w:szCs w:val="24"/>
        </w:rPr>
        <w:t>reddidit</w:t>
      </w:r>
      <w:proofErr w:type="spellEnd"/>
      <w:r w:rsidRPr="0090589A">
        <w:rPr>
          <w:sz w:val="24"/>
          <w:szCs w:val="24"/>
        </w:rPr>
        <w:t>:</w:t>
      </w:r>
    </w:p>
    <w:p w:rsidR="007C3B6C" w:rsidRPr="007955D4" w:rsidRDefault="007C3B6C" w:rsidP="007C3B6C">
      <w:pPr>
        <w:spacing w:after="120" w:line="240" w:lineRule="auto"/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nadat hij de koe/die/haar/hem gekregen had, antwoordde hij als volgt</w:t>
      </w:r>
    </w:p>
    <w:p w:rsidR="007C3B6C" w:rsidRPr="0090589A" w:rsidRDefault="007C3B6C" w:rsidP="007C3B6C">
      <w:pPr>
        <w:spacing w:after="120" w:line="240" w:lineRule="auto"/>
        <w:rPr>
          <w:sz w:val="24"/>
          <w:szCs w:val="24"/>
        </w:rPr>
      </w:pPr>
      <w:r w:rsidRPr="0090589A">
        <w:rPr>
          <w:sz w:val="24"/>
          <w:szCs w:val="24"/>
        </w:rPr>
        <w:t>25</w:t>
      </w:r>
      <w:r w:rsidRPr="0090589A">
        <w:rPr>
          <w:sz w:val="24"/>
          <w:szCs w:val="24"/>
        </w:rPr>
        <w:tab/>
        <w:t>"Hospes,</w:t>
      </w:r>
    </w:p>
    <w:p w:rsidR="007C3B6C" w:rsidRPr="0090589A" w:rsidRDefault="007C3B6C" w:rsidP="007C3B6C">
      <w:pPr>
        <w:spacing w:after="120" w:line="240" w:lineRule="auto"/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90589A">
        <w:rPr>
          <w:color w:val="FF0000"/>
          <w:sz w:val="18"/>
          <w:szCs w:val="18"/>
        </w:rPr>
        <w:t>1</w:t>
      </w:r>
      <w:r w:rsidRPr="0090589A">
        <w:rPr>
          <w:color w:val="FF0000"/>
          <w:sz w:val="18"/>
          <w:szCs w:val="18"/>
        </w:rPr>
        <w:tab/>
      </w:r>
      <w:r w:rsidR="007955D4" w:rsidRPr="0090589A">
        <w:rPr>
          <w:color w:val="FF0000"/>
          <w:sz w:val="18"/>
          <w:szCs w:val="18"/>
        </w:rPr>
        <w:t>"V</w:t>
      </w:r>
      <w:r w:rsidRPr="0090589A">
        <w:rPr>
          <w:color w:val="FF0000"/>
          <w:sz w:val="18"/>
          <w:szCs w:val="18"/>
        </w:rPr>
        <w:t>reemdeling,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26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</w:rPr>
        <w:t>tutus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eas</w:t>
      </w:r>
      <w:proofErr w:type="spellEnd"/>
      <w:r w:rsidRPr="0090589A">
        <w:rPr>
          <w:sz w:val="24"/>
          <w:szCs w:val="24"/>
        </w:rPr>
        <w:t>!</w:t>
      </w:r>
    </w:p>
    <w:p w:rsidR="007C3B6C" w:rsidRPr="007955D4" w:rsidRDefault="007C3B6C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ga jij/gaat u maar veilig/gerust (weg)!</w:t>
      </w:r>
    </w:p>
    <w:p w:rsidR="007C3B6C" w:rsidRDefault="007C3B6C" w:rsidP="007C3B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27</w:t>
      </w:r>
      <w:r>
        <w:rPr>
          <w:sz w:val="24"/>
          <w:szCs w:val="24"/>
          <w:lang w:val="en-US"/>
        </w:rPr>
        <w:tab/>
        <w:t xml:space="preserve">Lapis </w:t>
      </w:r>
      <w:proofErr w:type="spellStart"/>
      <w:r>
        <w:rPr>
          <w:sz w:val="24"/>
          <w:szCs w:val="24"/>
          <w:lang w:val="en-US"/>
        </w:rPr>
        <w:t>iste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prius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furta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loquetur</w:t>
      </w:r>
      <w:proofErr w:type="spellEnd"/>
      <w:r>
        <w:rPr>
          <w:sz w:val="24"/>
          <w:szCs w:val="24"/>
          <w:lang w:val="en-US"/>
        </w:rPr>
        <w:t>",</w:t>
      </w:r>
    </w:p>
    <w:p w:rsidR="007C3B6C" w:rsidRPr="007955D4" w:rsidRDefault="007C3B6C" w:rsidP="007C3B6C">
      <w:pPr>
        <w:rPr>
          <w:color w:val="FF0000"/>
          <w:sz w:val="18"/>
          <w:szCs w:val="18"/>
        </w:rPr>
      </w:pPr>
      <w:r w:rsidRPr="007955D4">
        <w:rPr>
          <w:sz w:val="18"/>
          <w:szCs w:val="18"/>
          <w:lang w:val="en-US"/>
        </w:rPr>
        <w:tab/>
      </w:r>
      <w:r w:rsidRPr="007955D4">
        <w:rPr>
          <w:color w:val="FF0000"/>
          <w:sz w:val="18"/>
          <w:szCs w:val="18"/>
        </w:rPr>
        <w:t>4</w:t>
      </w:r>
      <w:r w:rsidRPr="007955D4">
        <w:rPr>
          <w:color w:val="FF0000"/>
          <w:sz w:val="18"/>
          <w:szCs w:val="18"/>
        </w:rPr>
        <w:tab/>
        <w:t>die steen zal eerder uw diefstal verklappen</w:t>
      </w:r>
      <w:r w:rsidR="007955D4" w:rsidRPr="007955D4">
        <w:rPr>
          <w:color w:val="FF0000"/>
          <w:sz w:val="18"/>
          <w:szCs w:val="18"/>
        </w:rPr>
        <w:t>"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28</w:t>
      </w:r>
      <w:r w:rsidRPr="0090589A">
        <w:rPr>
          <w:sz w:val="24"/>
          <w:szCs w:val="24"/>
        </w:rPr>
        <w:tab/>
        <w:t xml:space="preserve">et </w:t>
      </w:r>
      <w:proofErr w:type="spellStart"/>
      <w:r w:rsidRPr="0090589A">
        <w:rPr>
          <w:sz w:val="24"/>
          <w:szCs w:val="24"/>
        </w:rPr>
        <w:t>lapidem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ostendit</w:t>
      </w:r>
      <w:proofErr w:type="spellEnd"/>
      <w:r w:rsidRPr="0090589A">
        <w:rPr>
          <w:sz w:val="24"/>
          <w:szCs w:val="24"/>
        </w:rPr>
        <w:t>.</w:t>
      </w:r>
    </w:p>
    <w:p w:rsidR="007C3B6C" w:rsidRPr="007955D4" w:rsidRDefault="007C3B6C" w:rsidP="007C3B6C">
      <w:pPr>
        <w:rPr>
          <w:sz w:val="18"/>
          <w:szCs w:val="18"/>
        </w:rPr>
      </w:pPr>
      <w:r w:rsidRPr="0090589A">
        <w:rPr>
          <w:color w:val="FF0000"/>
          <w:sz w:val="18"/>
          <w:szCs w:val="18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en hij toonde/toont/wees/wi</w:t>
      </w:r>
      <w:bookmarkStart w:id="0" w:name="_GoBack"/>
      <w:bookmarkEnd w:id="0"/>
      <w:r w:rsidRPr="007955D4">
        <w:rPr>
          <w:color w:val="FF0000"/>
          <w:sz w:val="18"/>
          <w:szCs w:val="18"/>
        </w:rPr>
        <w:t>jst (hem) een steen/liet/laat (hem) een steen zien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29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</w:rPr>
        <w:t>Simulat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Iove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natus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abire</w:t>
      </w:r>
      <w:proofErr w:type="spellEnd"/>
      <w:r w:rsidRPr="0090589A">
        <w:rPr>
          <w:sz w:val="24"/>
          <w:szCs w:val="24"/>
        </w:rPr>
        <w:t>,</w:t>
      </w:r>
    </w:p>
    <w:p w:rsidR="007C3B6C" w:rsidRPr="007955D4" w:rsidRDefault="007C3B6C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="00710EFF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De zoon van Jupiter doet</w:t>
      </w:r>
      <w:r w:rsidR="007955D4" w:rsidRPr="007955D4">
        <w:rPr>
          <w:color w:val="FF0000"/>
          <w:sz w:val="18"/>
          <w:szCs w:val="18"/>
        </w:rPr>
        <w:t>/deed</w:t>
      </w:r>
      <w:r w:rsidRPr="007955D4">
        <w:rPr>
          <w:color w:val="FF0000"/>
          <w:sz w:val="18"/>
          <w:szCs w:val="18"/>
        </w:rPr>
        <w:t xml:space="preserve"> alsof hij weg</w:t>
      </w:r>
      <w:r w:rsidR="007955D4" w:rsidRPr="007955D4">
        <w:rPr>
          <w:color w:val="FF0000"/>
          <w:sz w:val="18"/>
          <w:szCs w:val="18"/>
        </w:rPr>
        <w:t xml:space="preserve"> </w:t>
      </w:r>
      <w:r w:rsidRPr="007955D4">
        <w:rPr>
          <w:color w:val="FF0000"/>
          <w:sz w:val="18"/>
          <w:szCs w:val="18"/>
        </w:rPr>
        <w:t>gaat</w:t>
      </w:r>
      <w:r w:rsidR="007955D4" w:rsidRPr="007955D4">
        <w:rPr>
          <w:color w:val="FF0000"/>
          <w:sz w:val="18"/>
          <w:szCs w:val="18"/>
        </w:rPr>
        <w:t>/weg ging</w:t>
      </w:r>
      <w:r w:rsidRPr="007955D4">
        <w:rPr>
          <w:color w:val="FF0000"/>
          <w:sz w:val="18"/>
          <w:szCs w:val="18"/>
        </w:rPr>
        <w:t>/veinst</w:t>
      </w:r>
      <w:r w:rsidR="007955D4" w:rsidRPr="007955D4">
        <w:rPr>
          <w:color w:val="FF0000"/>
          <w:sz w:val="18"/>
          <w:szCs w:val="18"/>
        </w:rPr>
        <w:t>/veinsde</w:t>
      </w:r>
      <w:r w:rsidRPr="007955D4">
        <w:rPr>
          <w:color w:val="FF0000"/>
          <w:sz w:val="18"/>
          <w:szCs w:val="18"/>
        </w:rPr>
        <w:t xml:space="preserve"> weg te gaan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30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</w:rPr>
        <w:t>mox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redit</w:t>
      </w:r>
      <w:proofErr w:type="spellEnd"/>
    </w:p>
    <w:p w:rsidR="007955D4" w:rsidRPr="0090589A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90589A">
        <w:rPr>
          <w:color w:val="FF0000"/>
          <w:sz w:val="18"/>
          <w:szCs w:val="18"/>
        </w:rPr>
        <w:t>2</w:t>
      </w:r>
      <w:r w:rsidRPr="0090589A">
        <w:rPr>
          <w:color w:val="FF0000"/>
          <w:sz w:val="18"/>
          <w:szCs w:val="18"/>
        </w:rPr>
        <w:tab/>
        <w:t>weldra keert/keerde hij terug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31</w:t>
      </w:r>
      <w:r w:rsidRPr="0090589A">
        <w:rPr>
          <w:sz w:val="24"/>
          <w:szCs w:val="24"/>
        </w:rPr>
        <w:tab/>
        <w:t xml:space="preserve">et versa </w:t>
      </w:r>
      <w:proofErr w:type="spellStart"/>
      <w:r w:rsidRPr="0090589A">
        <w:rPr>
          <w:sz w:val="24"/>
          <w:szCs w:val="24"/>
        </w:rPr>
        <w:t>pariter</w:t>
      </w:r>
      <w:proofErr w:type="spellEnd"/>
      <w:r w:rsidRPr="0090589A">
        <w:rPr>
          <w:sz w:val="24"/>
          <w:szCs w:val="24"/>
        </w:rPr>
        <w:t xml:space="preserve"> cum </w:t>
      </w:r>
      <w:proofErr w:type="spellStart"/>
      <w:r w:rsidRPr="0090589A">
        <w:rPr>
          <w:sz w:val="24"/>
          <w:szCs w:val="24"/>
        </w:rPr>
        <w:t>voce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figura</w:t>
      </w:r>
      <w:proofErr w:type="spellEnd"/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en nadat hij samen met zijn stem zijn uiterlijk veranderd had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32</w:t>
      </w:r>
      <w:r w:rsidRPr="0090589A">
        <w:rPr>
          <w:sz w:val="24"/>
          <w:szCs w:val="24"/>
        </w:rPr>
        <w:tab/>
      </w:r>
      <w:proofErr w:type="spellStart"/>
      <w:r w:rsidR="007955D4" w:rsidRPr="0090589A">
        <w:rPr>
          <w:sz w:val="24"/>
          <w:szCs w:val="24"/>
        </w:rPr>
        <w:t>dixit</w:t>
      </w:r>
      <w:proofErr w:type="spellEnd"/>
    </w:p>
    <w:p w:rsidR="007955D4" w:rsidRPr="0090589A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90589A">
        <w:rPr>
          <w:color w:val="FF0000"/>
          <w:sz w:val="18"/>
          <w:szCs w:val="18"/>
        </w:rPr>
        <w:t>1</w:t>
      </w:r>
      <w:r w:rsidRPr="0090589A">
        <w:rPr>
          <w:color w:val="FF0000"/>
          <w:sz w:val="18"/>
          <w:szCs w:val="18"/>
        </w:rPr>
        <w:tab/>
        <w:t>sprak hij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33</w:t>
      </w:r>
      <w:r w:rsidRPr="0090589A">
        <w:rPr>
          <w:sz w:val="24"/>
          <w:szCs w:val="24"/>
        </w:rPr>
        <w:tab/>
      </w:r>
      <w:proofErr w:type="spellStart"/>
      <w:r w:rsidR="007955D4" w:rsidRPr="0090589A">
        <w:rPr>
          <w:sz w:val="24"/>
          <w:szCs w:val="24"/>
        </w:rPr>
        <w:t>Rustice</w:t>
      </w:r>
      <w:proofErr w:type="spellEnd"/>
      <w:r w:rsidR="007955D4" w:rsidRPr="0090589A">
        <w:rPr>
          <w:sz w:val="24"/>
          <w:szCs w:val="24"/>
        </w:rPr>
        <w:t>,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1</w:t>
      </w:r>
      <w:r w:rsidRPr="007955D4">
        <w:rPr>
          <w:color w:val="FF0000"/>
          <w:sz w:val="18"/>
          <w:szCs w:val="18"/>
        </w:rPr>
        <w:tab/>
        <w:t>boer/man van het land</w:t>
      </w:r>
    </w:p>
    <w:p w:rsidR="007C3B6C" w:rsidRPr="0090589A" w:rsidRDefault="007C3B6C" w:rsidP="007C3B6C">
      <w:pPr>
        <w:rPr>
          <w:sz w:val="24"/>
          <w:szCs w:val="24"/>
          <w:lang w:val="en-US"/>
        </w:rPr>
      </w:pPr>
      <w:r w:rsidRPr="0090589A">
        <w:rPr>
          <w:sz w:val="24"/>
          <w:szCs w:val="24"/>
          <w:lang w:val="en-US"/>
        </w:rPr>
        <w:t>34</w:t>
      </w:r>
      <w:r w:rsidRPr="0090589A">
        <w:rPr>
          <w:sz w:val="24"/>
          <w:szCs w:val="24"/>
          <w:lang w:val="en-US"/>
        </w:rPr>
        <w:tab/>
      </w:r>
      <w:proofErr w:type="spellStart"/>
      <w:r w:rsidR="007955D4" w:rsidRPr="0090589A">
        <w:rPr>
          <w:sz w:val="24"/>
          <w:szCs w:val="24"/>
          <w:lang w:val="en-US"/>
        </w:rPr>
        <w:t>vidisti</w:t>
      </w:r>
      <w:proofErr w:type="spellEnd"/>
      <w:r w:rsidR="007955D4" w:rsidRPr="0090589A">
        <w:rPr>
          <w:sz w:val="24"/>
          <w:szCs w:val="24"/>
          <w:lang w:val="en-US"/>
        </w:rPr>
        <w:t xml:space="preserve"> </w:t>
      </w:r>
      <w:proofErr w:type="spellStart"/>
      <w:r w:rsidR="007955D4" w:rsidRPr="0090589A">
        <w:rPr>
          <w:sz w:val="24"/>
          <w:szCs w:val="24"/>
          <w:lang w:val="en-US"/>
        </w:rPr>
        <w:t>siquas</w:t>
      </w:r>
      <w:proofErr w:type="spellEnd"/>
      <w:r w:rsidR="007955D4" w:rsidRPr="0090589A">
        <w:rPr>
          <w:sz w:val="24"/>
          <w:szCs w:val="24"/>
          <w:lang w:val="en-US"/>
        </w:rPr>
        <w:t xml:space="preserve"> hoc </w:t>
      </w:r>
      <w:proofErr w:type="spellStart"/>
      <w:r w:rsidR="007955D4" w:rsidRPr="0090589A">
        <w:rPr>
          <w:sz w:val="24"/>
          <w:szCs w:val="24"/>
          <w:lang w:val="en-US"/>
        </w:rPr>
        <w:t>limite</w:t>
      </w:r>
      <w:proofErr w:type="spellEnd"/>
      <w:r w:rsidR="007955D4" w:rsidRPr="0090589A">
        <w:rPr>
          <w:sz w:val="24"/>
          <w:szCs w:val="24"/>
          <w:lang w:val="en-US"/>
        </w:rPr>
        <w:t xml:space="preserve"> (32) ire </w:t>
      </w:r>
      <w:proofErr w:type="spellStart"/>
      <w:r w:rsidR="007955D4" w:rsidRPr="0090589A">
        <w:rPr>
          <w:sz w:val="24"/>
          <w:szCs w:val="24"/>
          <w:lang w:val="en-US"/>
        </w:rPr>
        <w:t>boves</w:t>
      </w:r>
      <w:proofErr w:type="spellEnd"/>
      <w:r w:rsidR="007955D4" w:rsidRPr="0090589A">
        <w:rPr>
          <w:sz w:val="24"/>
          <w:szCs w:val="24"/>
          <w:lang w:val="en-US"/>
        </w:rPr>
        <w:t>,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  <w:lang w:val="en-US"/>
        </w:rPr>
        <w:tab/>
      </w:r>
      <w:r w:rsidR="00710EFF">
        <w:rPr>
          <w:color w:val="FF0000"/>
          <w:sz w:val="18"/>
          <w:szCs w:val="18"/>
        </w:rPr>
        <w:t>3</w:t>
      </w:r>
      <w:r w:rsidRPr="007955D4">
        <w:rPr>
          <w:color w:val="FF0000"/>
          <w:sz w:val="18"/>
          <w:szCs w:val="18"/>
        </w:rPr>
        <w:tab/>
        <w:t>als jij/u hierlangs (32) enige koeien/runderen hebt zien/zag gaan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35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</w:rPr>
        <w:t>fer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opem</w:t>
      </w:r>
      <w:proofErr w:type="spellEnd"/>
      <w:r w:rsidRPr="0090589A">
        <w:rPr>
          <w:sz w:val="24"/>
          <w:szCs w:val="24"/>
        </w:rPr>
        <w:t>,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color w:val="FF0000"/>
          <w:sz w:val="18"/>
          <w:szCs w:val="18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bied/breng (dan) hulp/help (dan)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36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</w:rPr>
        <w:t>furtoque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silentia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deme</w:t>
      </w:r>
      <w:proofErr w:type="spellEnd"/>
      <w:r w:rsidRPr="0090589A">
        <w:rPr>
          <w:sz w:val="24"/>
          <w:szCs w:val="24"/>
        </w:rPr>
        <w:t>.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en zwijg niet over (de) diefstal.</w:t>
      </w:r>
    </w:p>
    <w:p w:rsidR="007C3B6C" w:rsidRDefault="007C3B6C" w:rsidP="007C3B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37</w:t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Iuncta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pariter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dabitur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femina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tauro</w:t>
      </w:r>
      <w:proofErr w:type="spellEnd"/>
      <w:r>
        <w:rPr>
          <w:sz w:val="24"/>
          <w:szCs w:val="24"/>
          <w:lang w:val="en-US"/>
        </w:rPr>
        <w:t>."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>
        <w:rPr>
          <w:sz w:val="24"/>
          <w:szCs w:val="24"/>
          <w:lang w:val="en-US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een koe samen met een stier zal (u/jou) gegeven worden."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38</w:t>
      </w:r>
      <w:r w:rsidRPr="0090589A">
        <w:rPr>
          <w:sz w:val="24"/>
          <w:szCs w:val="24"/>
        </w:rPr>
        <w:tab/>
        <w:t xml:space="preserve">At senior </w:t>
      </w:r>
      <w:proofErr w:type="spellStart"/>
      <w:r w:rsidRPr="0090589A">
        <w:rPr>
          <w:sz w:val="24"/>
          <w:szCs w:val="24"/>
        </w:rPr>
        <w:t>inquit</w:t>
      </w:r>
      <w:proofErr w:type="spellEnd"/>
      <w:r w:rsidRPr="0090589A">
        <w:rPr>
          <w:sz w:val="24"/>
          <w:szCs w:val="24"/>
        </w:rPr>
        <w:t>,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maar de oude man zei/sprak</w:t>
      </w:r>
    </w:p>
    <w:p w:rsidR="007C3B6C" w:rsidRPr="0090589A" w:rsidRDefault="007C3B6C" w:rsidP="007C3B6C">
      <w:pPr>
        <w:rPr>
          <w:sz w:val="24"/>
          <w:szCs w:val="24"/>
        </w:rPr>
      </w:pPr>
      <w:r w:rsidRPr="0090589A">
        <w:rPr>
          <w:sz w:val="24"/>
          <w:szCs w:val="24"/>
        </w:rPr>
        <w:t>39</w:t>
      </w:r>
      <w:r w:rsidRPr="0090589A">
        <w:rPr>
          <w:sz w:val="24"/>
          <w:szCs w:val="24"/>
        </w:rPr>
        <w:tab/>
      </w:r>
      <w:proofErr w:type="spellStart"/>
      <w:r w:rsidRPr="0090589A">
        <w:rPr>
          <w:sz w:val="24"/>
          <w:szCs w:val="24"/>
        </w:rPr>
        <w:t>postquam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est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merces</w:t>
      </w:r>
      <w:proofErr w:type="spellEnd"/>
      <w:r w:rsidRPr="0090589A">
        <w:rPr>
          <w:sz w:val="24"/>
          <w:szCs w:val="24"/>
        </w:rPr>
        <w:t xml:space="preserve"> </w:t>
      </w:r>
      <w:proofErr w:type="spellStart"/>
      <w:r w:rsidRPr="0090589A">
        <w:rPr>
          <w:sz w:val="24"/>
          <w:szCs w:val="24"/>
        </w:rPr>
        <w:t>geminata</w:t>
      </w:r>
      <w:proofErr w:type="spellEnd"/>
      <w:r w:rsidRPr="0090589A">
        <w:rPr>
          <w:sz w:val="24"/>
          <w:szCs w:val="24"/>
        </w:rPr>
        <w:t>,</w:t>
      </w:r>
    </w:p>
    <w:p w:rsidR="007955D4" w:rsidRPr="0090589A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</w:rPr>
        <w:tab/>
      </w:r>
      <w:r w:rsidRPr="0090589A">
        <w:rPr>
          <w:color w:val="FF0000"/>
          <w:sz w:val="18"/>
          <w:szCs w:val="18"/>
        </w:rPr>
        <w:t>3</w:t>
      </w:r>
      <w:r w:rsidRPr="0090589A">
        <w:rPr>
          <w:color w:val="FF0000"/>
          <w:sz w:val="18"/>
          <w:szCs w:val="18"/>
        </w:rPr>
        <w:tab/>
        <w:t>nadat de beloning verdubbeld was</w:t>
      </w:r>
    </w:p>
    <w:p w:rsidR="007C3B6C" w:rsidRDefault="007C3B6C" w:rsidP="007C3B6C">
      <w:pPr>
        <w:rPr>
          <w:sz w:val="24"/>
          <w:szCs w:val="24"/>
        </w:rPr>
      </w:pPr>
      <w:r w:rsidRPr="007C3B6C">
        <w:rPr>
          <w:sz w:val="24"/>
          <w:szCs w:val="24"/>
        </w:rPr>
        <w:t>40</w:t>
      </w:r>
      <w:r w:rsidRPr="007C3B6C">
        <w:rPr>
          <w:sz w:val="24"/>
          <w:szCs w:val="24"/>
        </w:rPr>
        <w:tab/>
        <w:t xml:space="preserve">"Sub </w:t>
      </w:r>
      <w:proofErr w:type="spellStart"/>
      <w:r w:rsidRPr="007C3B6C">
        <w:rPr>
          <w:sz w:val="24"/>
          <w:szCs w:val="24"/>
        </w:rPr>
        <w:t>illis</w:t>
      </w:r>
      <w:proofErr w:type="spellEnd"/>
      <w:r w:rsidRPr="007C3B6C">
        <w:rPr>
          <w:sz w:val="24"/>
          <w:szCs w:val="24"/>
        </w:rPr>
        <w:t xml:space="preserve"> </w:t>
      </w:r>
      <w:proofErr w:type="spellStart"/>
      <w:r w:rsidRPr="007C3B6C">
        <w:rPr>
          <w:sz w:val="24"/>
          <w:szCs w:val="24"/>
        </w:rPr>
        <w:t>montibus</w:t>
      </w:r>
      <w:proofErr w:type="spellEnd"/>
      <w:r w:rsidRPr="007C3B6C">
        <w:rPr>
          <w:sz w:val="24"/>
          <w:szCs w:val="24"/>
        </w:rPr>
        <w:t xml:space="preserve"> </w:t>
      </w:r>
      <w:proofErr w:type="spellStart"/>
      <w:r w:rsidRPr="007C3B6C">
        <w:rPr>
          <w:sz w:val="24"/>
          <w:szCs w:val="24"/>
        </w:rPr>
        <w:t>erunt</w:t>
      </w:r>
      <w:proofErr w:type="spellEnd"/>
      <w:r w:rsidRPr="007C3B6C">
        <w:rPr>
          <w:sz w:val="24"/>
          <w:szCs w:val="24"/>
        </w:rPr>
        <w:t>",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"ze zullen aan de voet van die bergen zijn"</w:t>
      </w:r>
    </w:p>
    <w:p w:rsidR="007C3B6C" w:rsidRPr="0090589A" w:rsidRDefault="007C3B6C" w:rsidP="007C3B6C">
      <w:pPr>
        <w:rPr>
          <w:sz w:val="24"/>
          <w:szCs w:val="24"/>
          <w:lang w:val="en-US"/>
        </w:rPr>
      </w:pPr>
      <w:r w:rsidRPr="0090589A">
        <w:rPr>
          <w:sz w:val="24"/>
          <w:szCs w:val="24"/>
          <w:lang w:val="en-US"/>
        </w:rPr>
        <w:t>41</w:t>
      </w:r>
      <w:r w:rsidRPr="0090589A">
        <w:rPr>
          <w:sz w:val="24"/>
          <w:szCs w:val="24"/>
          <w:lang w:val="en-US"/>
        </w:rPr>
        <w:tab/>
        <w:t xml:space="preserve">et errant sub </w:t>
      </w:r>
      <w:proofErr w:type="spellStart"/>
      <w:r w:rsidRPr="0090589A">
        <w:rPr>
          <w:sz w:val="24"/>
          <w:szCs w:val="24"/>
          <w:lang w:val="en-US"/>
        </w:rPr>
        <w:t>montibus</w:t>
      </w:r>
      <w:proofErr w:type="spellEnd"/>
      <w:r w:rsidRPr="0090589A">
        <w:rPr>
          <w:sz w:val="24"/>
          <w:szCs w:val="24"/>
          <w:lang w:val="en-US"/>
        </w:rPr>
        <w:t xml:space="preserve"> </w:t>
      </w:r>
      <w:proofErr w:type="spellStart"/>
      <w:r w:rsidRPr="0090589A">
        <w:rPr>
          <w:sz w:val="24"/>
          <w:szCs w:val="24"/>
          <w:lang w:val="en-US"/>
        </w:rPr>
        <w:t>illis</w:t>
      </w:r>
      <w:proofErr w:type="spellEnd"/>
      <w:r w:rsidRPr="0090589A">
        <w:rPr>
          <w:sz w:val="24"/>
          <w:szCs w:val="24"/>
          <w:lang w:val="en-US"/>
        </w:rPr>
        <w:t>.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 w:rsidRPr="0090589A">
        <w:rPr>
          <w:sz w:val="24"/>
          <w:szCs w:val="24"/>
          <w:lang w:val="en-US"/>
        </w:rPr>
        <w:lastRenderedPageBreak/>
        <w:tab/>
      </w:r>
      <w:r w:rsidRPr="007955D4">
        <w:rPr>
          <w:color w:val="FF0000"/>
          <w:sz w:val="18"/>
          <w:szCs w:val="18"/>
        </w:rPr>
        <w:t xml:space="preserve">2 </w:t>
      </w:r>
      <w:r w:rsidRPr="007955D4">
        <w:rPr>
          <w:color w:val="FF0000"/>
          <w:sz w:val="18"/>
          <w:szCs w:val="18"/>
        </w:rPr>
        <w:tab/>
        <w:t>en ze dwalen/dwaalden (inderdaad) aan de voet van die bergen.</w:t>
      </w:r>
    </w:p>
    <w:p w:rsidR="007C3B6C" w:rsidRDefault="007C3B6C" w:rsidP="007C3B6C">
      <w:pPr>
        <w:rPr>
          <w:sz w:val="24"/>
          <w:szCs w:val="24"/>
        </w:rPr>
      </w:pPr>
      <w:r w:rsidRPr="007C3B6C">
        <w:rPr>
          <w:sz w:val="24"/>
          <w:szCs w:val="24"/>
        </w:rPr>
        <w:t>42</w:t>
      </w:r>
      <w:r w:rsidRPr="007C3B6C">
        <w:rPr>
          <w:sz w:val="24"/>
          <w:szCs w:val="24"/>
        </w:rPr>
        <w:tab/>
      </w:r>
      <w:proofErr w:type="spellStart"/>
      <w:r w:rsidRPr="007C3B6C">
        <w:rPr>
          <w:sz w:val="24"/>
          <w:szCs w:val="24"/>
        </w:rPr>
        <w:t>Risit</w:t>
      </w:r>
      <w:proofErr w:type="spellEnd"/>
      <w:r w:rsidRPr="007C3B6C">
        <w:rPr>
          <w:sz w:val="24"/>
          <w:szCs w:val="24"/>
        </w:rPr>
        <w:t xml:space="preserve"> </w:t>
      </w:r>
      <w:proofErr w:type="spellStart"/>
      <w:r w:rsidRPr="007C3B6C">
        <w:rPr>
          <w:sz w:val="24"/>
          <w:szCs w:val="24"/>
        </w:rPr>
        <w:t>Atlantiades</w:t>
      </w:r>
      <w:proofErr w:type="spellEnd"/>
      <w:r w:rsidRPr="007C3B6C">
        <w:rPr>
          <w:sz w:val="24"/>
          <w:szCs w:val="24"/>
        </w:rPr>
        <w:t xml:space="preserve"> et </w:t>
      </w:r>
      <w:proofErr w:type="spellStart"/>
      <w:r w:rsidRPr="007C3B6C">
        <w:rPr>
          <w:sz w:val="24"/>
          <w:szCs w:val="24"/>
        </w:rPr>
        <w:t>ait</w:t>
      </w:r>
      <w:proofErr w:type="spellEnd"/>
    </w:p>
    <w:p w:rsidR="007955D4" w:rsidRPr="007955D4" w:rsidRDefault="007955D4" w:rsidP="007C3B6C">
      <w:pPr>
        <w:rPr>
          <w:color w:val="FF0000"/>
          <w:sz w:val="18"/>
          <w:szCs w:val="18"/>
        </w:rPr>
      </w:pPr>
      <w:r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De zoon van Atlas/Mercurius lachte en zei</w:t>
      </w:r>
    </w:p>
    <w:p w:rsidR="007C3B6C" w:rsidRDefault="007C3B6C" w:rsidP="007C3B6C">
      <w:pPr>
        <w:rPr>
          <w:sz w:val="24"/>
          <w:szCs w:val="24"/>
        </w:rPr>
      </w:pPr>
      <w:r w:rsidRPr="007C3B6C">
        <w:rPr>
          <w:sz w:val="24"/>
          <w:szCs w:val="24"/>
        </w:rPr>
        <w:t>43</w:t>
      </w:r>
      <w:r w:rsidRPr="007C3B6C">
        <w:rPr>
          <w:sz w:val="24"/>
          <w:szCs w:val="24"/>
        </w:rPr>
        <w:tab/>
        <w:t xml:space="preserve"> "Me </w:t>
      </w:r>
      <w:proofErr w:type="spellStart"/>
      <w:r w:rsidRPr="007C3B6C">
        <w:rPr>
          <w:sz w:val="24"/>
          <w:szCs w:val="24"/>
        </w:rPr>
        <w:t>mihi</w:t>
      </w:r>
      <w:proofErr w:type="spellEnd"/>
      <w:r w:rsidRPr="007C3B6C">
        <w:rPr>
          <w:sz w:val="24"/>
          <w:szCs w:val="24"/>
        </w:rPr>
        <w:t>,</w:t>
      </w:r>
      <w:r>
        <w:rPr>
          <w:sz w:val="24"/>
          <w:szCs w:val="24"/>
        </w:rPr>
        <w:t xml:space="preserve"> (44)</w:t>
      </w:r>
      <w:r w:rsidRPr="007C3B6C">
        <w:rPr>
          <w:sz w:val="24"/>
          <w:szCs w:val="24"/>
        </w:rPr>
        <w:t xml:space="preserve"> </w:t>
      </w:r>
      <w:proofErr w:type="spellStart"/>
      <w:r w:rsidRPr="007C3B6C">
        <w:rPr>
          <w:sz w:val="24"/>
          <w:szCs w:val="24"/>
        </w:rPr>
        <w:t>prodis</w:t>
      </w:r>
      <w:proofErr w:type="spellEnd"/>
      <w:r w:rsidRPr="007C3B6C">
        <w:rPr>
          <w:sz w:val="24"/>
          <w:szCs w:val="24"/>
        </w:rPr>
        <w:t>?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"Verraad jij mij aan mij(zelf)?</w:t>
      </w:r>
    </w:p>
    <w:p w:rsidR="007C3B6C" w:rsidRDefault="007C3B6C" w:rsidP="007C3B6C">
      <w:pPr>
        <w:rPr>
          <w:sz w:val="24"/>
          <w:szCs w:val="24"/>
        </w:rPr>
      </w:pPr>
      <w:r>
        <w:rPr>
          <w:sz w:val="24"/>
          <w:szCs w:val="24"/>
        </w:rPr>
        <w:t>44</w:t>
      </w:r>
      <w:r>
        <w:rPr>
          <w:sz w:val="24"/>
          <w:szCs w:val="24"/>
        </w:rPr>
        <w:tab/>
      </w:r>
      <w:r w:rsidRPr="007C3B6C">
        <w:rPr>
          <w:sz w:val="24"/>
          <w:szCs w:val="24"/>
        </w:rPr>
        <w:t>perfide,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1</w:t>
      </w:r>
      <w:r w:rsidRPr="007955D4">
        <w:rPr>
          <w:color w:val="FF0000"/>
          <w:sz w:val="18"/>
          <w:szCs w:val="18"/>
        </w:rPr>
        <w:tab/>
        <w:t>verrader/trouweloze</w:t>
      </w:r>
    </w:p>
    <w:p w:rsidR="007C3B6C" w:rsidRDefault="007C3B6C" w:rsidP="007C3B6C">
      <w:pPr>
        <w:rPr>
          <w:sz w:val="24"/>
          <w:szCs w:val="24"/>
        </w:rPr>
      </w:pPr>
      <w:r>
        <w:rPr>
          <w:sz w:val="24"/>
          <w:szCs w:val="24"/>
        </w:rPr>
        <w:t>45</w:t>
      </w:r>
      <w:r>
        <w:rPr>
          <w:sz w:val="24"/>
          <w:szCs w:val="24"/>
        </w:rPr>
        <w:tab/>
      </w:r>
      <w:r w:rsidRPr="007C3B6C">
        <w:rPr>
          <w:sz w:val="24"/>
          <w:szCs w:val="24"/>
        </w:rPr>
        <w:t xml:space="preserve">Me </w:t>
      </w:r>
      <w:proofErr w:type="spellStart"/>
      <w:r w:rsidRPr="007C3B6C">
        <w:rPr>
          <w:sz w:val="24"/>
          <w:szCs w:val="24"/>
        </w:rPr>
        <w:t>mihi</w:t>
      </w:r>
      <w:proofErr w:type="spellEnd"/>
      <w:r w:rsidRPr="007C3B6C">
        <w:rPr>
          <w:sz w:val="24"/>
          <w:szCs w:val="24"/>
        </w:rPr>
        <w:t xml:space="preserve"> </w:t>
      </w:r>
      <w:proofErr w:type="spellStart"/>
      <w:r w:rsidRPr="007C3B6C">
        <w:rPr>
          <w:sz w:val="24"/>
          <w:szCs w:val="24"/>
        </w:rPr>
        <w:t>prodis</w:t>
      </w:r>
      <w:proofErr w:type="spellEnd"/>
      <w:r w:rsidRPr="007C3B6C">
        <w:rPr>
          <w:sz w:val="24"/>
          <w:szCs w:val="24"/>
        </w:rPr>
        <w:t>?"</w:t>
      </w:r>
    </w:p>
    <w:p w:rsidR="007955D4" w:rsidRPr="007955D4" w:rsidRDefault="007955D4" w:rsidP="007C3B6C">
      <w:pPr>
        <w:rPr>
          <w:color w:val="FF0000"/>
          <w:sz w:val="18"/>
          <w:szCs w:val="18"/>
        </w:rPr>
      </w:pPr>
      <w:r>
        <w:rPr>
          <w:sz w:val="24"/>
          <w:szCs w:val="24"/>
        </w:rPr>
        <w:tab/>
      </w:r>
      <w:r w:rsidRPr="007955D4">
        <w:rPr>
          <w:color w:val="FF0000"/>
          <w:sz w:val="18"/>
          <w:szCs w:val="18"/>
        </w:rPr>
        <w:t>2</w:t>
      </w:r>
      <w:r w:rsidRPr="007955D4">
        <w:rPr>
          <w:color w:val="FF0000"/>
          <w:sz w:val="18"/>
          <w:szCs w:val="18"/>
        </w:rPr>
        <w:tab/>
        <w:t>verraad jij mij aan mij(zelf)?"</w:t>
      </w:r>
    </w:p>
    <w:sectPr w:rsidR="007955D4" w:rsidRPr="007955D4" w:rsidSect="002947C2">
      <w:pgSz w:w="11906" w:h="16838"/>
      <w:pgMar w:top="397" w:right="567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C67F9"/>
    <w:multiLevelType w:val="hybridMultilevel"/>
    <w:tmpl w:val="CF36ED26"/>
    <w:lvl w:ilvl="0" w:tplc="755CCE5A">
      <w:start w:val="1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2"/>
    <w:rsid w:val="00010C1B"/>
    <w:rsid w:val="00082D9B"/>
    <w:rsid w:val="0008649B"/>
    <w:rsid w:val="00097677"/>
    <w:rsid w:val="000A7E4C"/>
    <w:rsid w:val="000E4E16"/>
    <w:rsid w:val="0010607D"/>
    <w:rsid w:val="00145C0E"/>
    <w:rsid w:val="00171833"/>
    <w:rsid w:val="001B1DCA"/>
    <w:rsid w:val="001E237A"/>
    <w:rsid w:val="00202795"/>
    <w:rsid w:val="00232C63"/>
    <w:rsid w:val="00280CA9"/>
    <w:rsid w:val="00285D5F"/>
    <w:rsid w:val="002947C2"/>
    <w:rsid w:val="002F1C08"/>
    <w:rsid w:val="0038547A"/>
    <w:rsid w:val="003D7347"/>
    <w:rsid w:val="0044331B"/>
    <w:rsid w:val="0045155A"/>
    <w:rsid w:val="0045172B"/>
    <w:rsid w:val="00472F8C"/>
    <w:rsid w:val="004A3716"/>
    <w:rsid w:val="004F523E"/>
    <w:rsid w:val="00556B64"/>
    <w:rsid w:val="005A3B2E"/>
    <w:rsid w:val="005A7939"/>
    <w:rsid w:val="00630083"/>
    <w:rsid w:val="006A18EC"/>
    <w:rsid w:val="006C22B6"/>
    <w:rsid w:val="006F36B3"/>
    <w:rsid w:val="007064B7"/>
    <w:rsid w:val="00710EFF"/>
    <w:rsid w:val="00737D42"/>
    <w:rsid w:val="00737F4F"/>
    <w:rsid w:val="0074245C"/>
    <w:rsid w:val="0074726A"/>
    <w:rsid w:val="00766AB8"/>
    <w:rsid w:val="007955D4"/>
    <w:rsid w:val="00797546"/>
    <w:rsid w:val="007B0BBF"/>
    <w:rsid w:val="007B68FB"/>
    <w:rsid w:val="007C3B6C"/>
    <w:rsid w:val="007F08C6"/>
    <w:rsid w:val="007F59CA"/>
    <w:rsid w:val="0080712F"/>
    <w:rsid w:val="008074C6"/>
    <w:rsid w:val="00810BD1"/>
    <w:rsid w:val="008332C5"/>
    <w:rsid w:val="00836F37"/>
    <w:rsid w:val="00874BBF"/>
    <w:rsid w:val="00887BC1"/>
    <w:rsid w:val="00897201"/>
    <w:rsid w:val="008A2B08"/>
    <w:rsid w:val="008E2129"/>
    <w:rsid w:val="008F1546"/>
    <w:rsid w:val="0090589A"/>
    <w:rsid w:val="00916863"/>
    <w:rsid w:val="00954B75"/>
    <w:rsid w:val="009616CF"/>
    <w:rsid w:val="00996F5E"/>
    <w:rsid w:val="009A522B"/>
    <w:rsid w:val="009B6903"/>
    <w:rsid w:val="009D5203"/>
    <w:rsid w:val="009F54C2"/>
    <w:rsid w:val="009F6838"/>
    <w:rsid w:val="00A07005"/>
    <w:rsid w:val="00A1067B"/>
    <w:rsid w:val="00A1150B"/>
    <w:rsid w:val="00A310D0"/>
    <w:rsid w:val="00A31683"/>
    <w:rsid w:val="00A35FE2"/>
    <w:rsid w:val="00A65DF3"/>
    <w:rsid w:val="00AA228C"/>
    <w:rsid w:val="00AE4112"/>
    <w:rsid w:val="00B04907"/>
    <w:rsid w:val="00B30210"/>
    <w:rsid w:val="00B46457"/>
    <w:rsid w:val="00B73619"/>
    <w:rsid w:val="00B802EC"/>
    <w:rsid w:val="00B80BCF"/>
    <w:rsid w:val="00C31E6A"/>
    <w:rsid w:val="00C33453"/>
    <w:rsid w:val="00C41F8F"/>
    <w:rsid w:val="00C62624"/>
    <w:rsid w:val="00C655A4"/>
    <w:rsid w:val="00C864E4"/>
    <w:rsid w:val="00CB18B1"/>
    <w:rsid w:val="00CB5EF3"/>
    <w:rsid w:val="00CB7E71"/>
    <w:rsid w:val="00CD1015"/>
    <w:rsid w:val="00CE3A73"/>
    <w:rsid w:val="00D0740A"/>
    <w:rsid w:val="00D4279C"/>
    <w:rsid w:val="00D42D28"/>
    <w:rsid w:val="00D465B7"/>
    <w:rsid w:val="00D75ABD"/>
    <w:rsid w:val="00D84C5C"/>
    <w:rsid w:val="00DB7D3B"/>
    <w:rsid w:val="00E01E7A"/>
    <w:rsid w:val="00E12A2C"/>
    <w:rsid w:val="00E258E6"/>
    <w:rsid w:val="00E56672"/>
    <w:rsid w:val="00EB69C8"/>
    <w:rsid w:val="00EC2B87"/>
    <w:rsid w:val="00EE283C"/>
    <w:rsid w:val="00EF1A40"/>
    <w:rsid w:val="00F57189"/>
    <w:rsid w:val="00F74813"/>
    <w:rsid w:val="00F830F5"/>
    <w:rsid w:val="00FA4DFE"/>
    <w:rsid w:val="00FE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F739-8896-4B17-BF48-019D455E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D5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31E6A"/>
    <w:rPr>
      <w:color w:val="0000FF"/>
      <w:u w:val="single"/>
    </w:rPr>
  </w:style>
  <w:style w:type="paragraph" w:styleId="Geenafstand">
    <w:name w:val="No Spacing"/>
    <w:uiPriority w:val="1"/>
    <w:qFormat/>
    <w:rsid w:val="000A7E4C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Hoon M. de</dc:creator>
  <cp:keywords/>
  <dc:description/>
  <cp:lastModifiedBy>Marc de Hoon</cp:lastModifiedBy>
  <cp:revision>2</cp:revision>
  <dcterms:created xsi:type="dcterms:W3CDTF">2014-03-30T09:32:00Z</dcterms:created>
  <dcterms:modified xsi:type="dcterms:W3CDTF">2014-03-30T09:32:00Z</dcterms:modified>
</cp:coreProperties>
</file>